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9" w:type="dxa"/>
        <w:tblLook w:val="01E0" w:firstRow="1" w:lastRow="1" w:firstColumn="1" w:lastColumn="1" w:noHBand="0" w:noVBand="0"/>
      </w:tblPr>
      <w:tblGrid>
        <w:gridCol w:w="5142"/>
        <w:gridCol w:w="2609"/>
        <w:gridCol w:w="2688"/>
      </w:tblGrid>
      <w:tr w:rsidR="00BB30CA" w:rsidRPr="006722A3" w:rsidTr="006B0EC9">
        <w:trPr>
          <w:cantSplit/>
          <w:trHeight w:hRule="exact" w:val="619"/>
        </w:trPr>
        <w:tc>
          <w:tcPr>
            <w:tcW w:w="5142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6722A3" w:rsidRDefault="00BB30CA" w:rsidP="006E397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09" w:type="dxa"/>
            <w:shd w:val="clear" w:color="auto" w:fill="auto"/>
            <w:tcMar>
              <w:top w:w="0" w:type="dxa"/>
              <w:bottom w:w="0" w:type="dxa"/>
            </w:tcMar>
          </w:tcPr>
          <w:p w:rsidR="00BB30CA" w:rsidRDefault="00CF568E" w:rsidP="00DD5118">
            <w:pPr>
              <w:rPr>
                <w:rStyle w:val="akppaivays"/>
                <w:rFonts w:cs="Arial"/>
                <w:sz w:val="22"/>
                <w:szCs w:val="22"/>
              </w:rPr>
            </w:pPr>
            <w:r>
              <w:rPr>
                <w:rStyle w:val="akppaivays"/>
                <w:rFonts w:cs="Arial"/>
                <w:sz w:val="22"/>
                <w:szCs w:val="22"/>
              </w:rPr>
              <w:t>12</w:t>
            </w:r>
            <w:r w:rsidR="00617E35" w:rsidRPr="00161EB1">
              <w:rPr>
                <w:rStyle w:val="akppaivays"/>
                <w:rFonts w:cs="Arial"/>
                <w:sz w:val="22"/>
                <w:szCs w:val="22"/>
              </w:rPr>
              <w:t>.5</w:t>
            </w:r>
            <w:r w:rsidR="00E718D5" w:rsidRPr="00161EB1">
              <w:rPr>
                <w:rStyle w:val="akppaivays"/>
                <w:rFonts w:cs="Arial"/>
                <w:sz w:val="22"/>
                <w:szCs w:val="22"/>
              </w:rPr>
              <w:t>.</w:t>
            </w:r>
            <w:r w:rsidR="00F1549E" w:rsidRPr="00161EB1">
              <w:rPr>
                <w:rStyle w:val="akppaivays"/>
                <w:rFonts w:cs="Arial"/>
                <w:sz w:val="22"/>
                <w:szCs w:val="22"/>
              </w:rPr>
              <w:t>2020</w:t>
            </w:r>
          </w:p>
          <w:p w:rsidR="00432F18" w:rsidRPr="00E718D5" w:rsidRDefault="00756967" w:rsidP="00A33098">
            <w:pPr>
              <w:rPr>
                <w:rFonts w:cs="Arial"/>
                <w:sz w:val="22"/>
                <w:szCs w:val="22"/>
              </w:rPr>
            </w:pPr>
            <w:r w:rsidRPr="00E718D5">
              <w:rPr>
                <w:rStyle w:val="akppaivays"/>
                <w:rFonts w:cs="Arial"/>
                <w:color w:val="auto"/>
                <w:sz w:val="22"/>
                <w:szCs w:val="22"/>
              </w:rPr>
              <w:t>Ha</w:t>
            </w:r>
            <w:r w:rsidR="00A33098" w:rsidRPr="00E718D5">
              <w:rPr>
                <w:rStyle w:val="akppaivays"/>
                <w:rFonts w:cs="Arial"/>
                <w:color w:val="auto"/>
                <w:sz w:val="22"/>
                <w:szCs w:val="22"/>
              </w:rPr>
              <w:t xml:space="preserve">kemus </w:t>
            </w:r>
          </w:p>
        </w:tc>
        <w:tc>
          <w:tcPr>
            <w:tcW w:w="2688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6722A3" w:rsidRDefault="00A33098" w:rsidP="005F546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Liite 2</w:t>
            </w:r>
          </w:p>
        </w:tc>
      </w:tr>
    </w:tbl>
    <w:p w:rsidR="00065645" w:rsidRPr="006722A3" w:rsidRDefault="00065645" w:rsidP="00065645">
      <w:pPr>
        <w:autoSpaceDE w:val="0"/>
        <w:autoSpaceDN w:val="0"/>
        <w:rPr>
          <w:rFonts w:cs="Arial"/>
          <w:sz w:val="22"/>
          <w:szCs w:val="22"/>
        </w:rPr>
      </w:pPr>
      <w:r w:rsidRPr="006722A3">
        <w:rPr>
          <w:rFonts w:cs="Arial"/>
          <w:sz w:val="22"/>
          <w:szCs w:val="22"/>
        </w:rPr>
        <w:tab/>
      </w:r>
      <w:r w:rsidRPr="006722A3">
        <w:rPr>
          <w:rFonts w:cs="Arial"/>
          <w:sz w:val="22"/>
          <w:szCs w:val="22"/>
        </w:rPr>
        <w:tab/>
      </w:r>
      <w:r w:rsidRPr="006722A3">
        <w:rPr>
          <w:rFonts w:cs="Arial"/>
          <w:sz w:val="22"/>
          <w:szCs w:val="22"/>
        </w:rPr>
        <w:tab/>
      </w:r>
      <w:r w:rsidRPr="006722A3">
        <w:rPr>
          <w:rFonts w:cs="Arial"/>
          <w:sz w:val="22"/>
          <w:szCs w:val="22"/>
        </w:rPr>
        <w:tab/>
      </w:r>
      <w:r w:rsidRPr="006722A3">
        <w:rPr>
          <w:rFonts w:cs="Arial"/>
          <w:sz w:val="22"/>
          <w:szCs w:val="22"/>
        </w:rPr>
        <w:tab/>
      </w:r>
    </w:p>
    <w:p w:rsidR="00A8595E" w:rsidRPr="00E718D5" w:rsidRDefault="00A33098" w:rsidP="00AC461C">
      <w:pPr>
        <w:pStyle w:val="VNKNormaaliSisentmtn"/>
        <w:jc w:val="both"/>
        <w:rPr>
          <w:rFonts w:ascii="Arial" w:hAnsi="Arial" w:cs="Arial"/>
          <w:b/>
          <w:sz w:val="21"/>
          <w:szCs w:val="21"/>
        </w:rPr>
      </w:pPr>
      <w:r w:rsidRPr="00E718D5">
        <w:rPr>
          <w:rFonts w:ascii="Arial" w:hAnsi="Arial" w:cs="Arial"/>
          <w:b/>
          <w:sz w:val="21"/>
          <w:szCs w:val="21"/>
        </w:rPr>
        <w:t xml:space="preserve">Hakemus </w:t>
      </w:r>
      <w:r w:rsidR="009B4AAA">
        <w:rPr>
          <w:rFonts w:ascii="Arial" w:hAnsi="Arial" w:cs="Arial"/>
          <w:b/>
          <w:sz w:val="21"/>
          <w:szCs w:val="21"/>
        </w:rPr>
        <w:t>työllisyyden kuntakokeiluihin</w:t>
      </w:r>
      <w:r w:rsidR="00F1549E">
        <w:rPr>
          <w:rFonts w:ascii="Arial" w:hAnsi="Arial" w:cs="Arial"/>
          <w:b/>
          <w:sz w:val="21"/>
          <w:szCs w:val="21"/>
        </w:rPr>
        <w:t xml:space="preserve">, täydentävä haku </w:t>
      </w:r>
      <w:bookmarkStart w:id="0" w:name="_GoBack"/>
      <w:bookmarkEnd w:id="0"/>
    </w:p>
    <w:p w:rsidR="005E43EB" w:rsidRPr="00E718D5" w:rsidRDefault="00D84821" w:rsidP="003533F6">
      <w:pPr>
        <w:pStyle w:val="Default"/>
        <w:ind w:right="-2"/>
        <w:jc w:val="both"/>
        <w:rPr>
          <w:rFonts w:ascii="Arial" w:hAnsi="Arial" w:cs="Arial"/>
          <w:color w:val="auto"/>
          <w:sz w:val="21"/>
          <w:szCs w:val="21"/>
        </w:rPr>
      </w:pPr>
      <w:r w:rsidRPr="00E718D5">
        <w:rPr>
          <w:rFonts w:ascii="Arial" w:hAnsi="Arial" w:cs="Arial"/>
          <w:color w:val="auto"/>
          <w:sz w:val="21"/>
          <w:szCs w:val="21"/>
        </w:rPr>
        <w:t xml:space="preserve"> </w:t>
      </w:r>
    </w:p>
    <w:p w:rsidR="00B71B5D" w:rsidRDefault="005E27E1" w:rsidP="00B71B5D">
      <w:pPr>
        <w:pStyle w:val="Default"/>
        <w:ind w:right="-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Tämä h</w:t>
      </w:r>
      <w:r w:rsidR="002E37DB">
        <w:rPr>
          <w:rFonts w:ascii="Arial" w:hAnsi="Arial" w:cs="Arial"/>
          <w:sz w:val="21"/>
          <w:szCs w:val="21"/>
        </w:rPr>
        <w:t>akemus</w:t>
      </w:r>
      <w:r w:rsidR="00B71B5D">
        <w:rPr>
          <w:rFonts w:ascii="Arial" w:hAnsi="Arial" w:cs="Arial"/>
          <w:sz w:val="21"/>
          <w:szCs w:val="21"/>
        </w:rPr>
        <w:t xml:space="preserve"> liitteineen </w:t>
      </w:r>
      <w:r w:rsidR="002E37DB">
        <w:rPr>
          <w:rFonts w:ascii="Arial" w:hAnsi="Arial" w:cs="Arial"/>
          <w:sz w:val="21"/>
          <w:szCs w:val="21"/>
        </w:rPr>
        <w:t xml:space="preserve">toimitetaan </w:t>
      </w:r>
      <w:r w:rsidR="00B71B5D">
        <w:rPr>
          <w:rFonts w:ascii="Arial" w:hAnsi="Arial" w:cs="Arial"/>
          <w:sz w:val="21"/>
          <w:szCs w:val="21"/>
        </w:rPr>
        <w:t xml:space="preserve">määräaikaan mennessä työ- ja elinkeinoministeriön </w:t>
      </w:r>
      <w:r w:rsidR="00B71B5D" w:rsidRPr="008D24D5">
        <w:rPr>
          <w:rFonts w:ascii="Arial" w:hAnsi="Arial" w:cs="Arial"/>
          <w:sz w:val="21"/>
          <w:szCs w:val="21"/>
        </w:rPr>
        <w:t>kirjaamoon (</w:t>
      </w:r>
      <w:hyperlink r:id="rId13" w:history="1">
        <w:r w:rsidR="00B71B5D" w:rsidRPr="008D24D5">
          <w:rPr>
            <w:sz w:val="21"/>
            <w:szCs w:val="21"/>
          </w:rPr>
          <w:t>kirjaamo@tem.fi</w:t>
        </w:r>
      </w:hyperlink>
      <w:r w:rsidR="00B71B5D" w:rsidRPr="008D24D5">
        <w:rPr>
          <w:rFonts w:ascii="Arial" w:hAnsi="Arial" w:cs="Arial"/>
          <w:sz w:val="21"/>
          <w:szCs w:val="21"/>
        </w:rPr>
        <w:t>).</w:t>
      </w:r>
      <w:r w:rsidR="00B71B5D">
        <w:rPr>
          <w:rFonts w:ascii="Arial" w:hAnsi="Arial" w:cs="Arial"/>
          <w:sz w:val="21"/>
          <w:szCs w:val="21"/>
        </w:rPr>
        <w:t xml:space="preserve"> </w:t>
      </w:r>
      <w:r w:rsidR="002E37DB">
        <w:rPr>
          <w:rFonts w:ascii="Arial" w:hAnsi="Arial" w:cs="Arial"/>
          <w:sz w:val="21"/>
          <w:szCs w:val="21"/>
        </w:rPr>
        <w:t>Hakemus on kokeilukohtainen eli mahdollisessa kuntien yhteisessä kokeilussa toimitetaan yksi hakemus.</w:t>
      </w:r>
    </w:p>
    <w:p w:rsidR="00AC0488" w:rsidRDefault="00AC0488" w:rsidP="00756967">
      <w:pPr>
        <w:pStyle w:val="Default"/>
        <w:pBdr>
          <w:bottom w:val="single" w:sz="4" w:space="1" w:color="auto"/>
        </w:pBdr>
        <w:ind w:right="-2"/>
        <w:jc w:val="both"/>
        <w:rPr>
          <w:rFonts w:ascii="Arial" w:hAnsi="Arial" w:cs="Arial"/>
          <w:sz w:val="21"/>
          <w:szCs w:val="21"/>
        </w:rPr>
      </w:pPr>
    </w:p>
    <w:p w:rsidR="00B71B5D" w:rsidRDefault="00E718D5" w:rsidP="00E718D5">
      <w:pPr>
        <w:pStyle w:val="Default"/>
        <w:pBdr>
          <w:top w:val="single" w:sz="4" w:space="1" w:color="auto"/>
        </w:pBdr>
        <w:tabs>
          <w:tab w:val="left" w:pos="3370"/>
        </w:tabs>
        <w:ind w:right="-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E718D5" w:rsidRDefault="00BA0E0B" w:rsidP="00756967">
      <w:pPr>
        <w:pStyle w:val="Default"/>
        <w:ind w:right="-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Työllisyyskokeilun</w:t>
      </w:r>
      <w:r w:rsidR="00AE0009">
        <w:rPr>
          <w:rFonts w:ascii="Arial" w:hAnsi="Arial" w:cs="Arial"/>
          <w:sz w:val="21"/>
          <w:szCs w:val="21"/>
        </w:rPr>
        <w:t xml:space="preserve"> kunti</w:t>
      </w:r>
      <w:r w:rsidR="00756967">
        <w:rPr>
          <w:rFonts w:ascii="Arial" w:hAnsi="Arial" w:cs="Arial"/>
          <w:sz w:val="21"/>
          <w:szCs w:val="21"/>
        </w:rPr>
        <w:t xml:space="preserve">a koskevat </w:t>
      </w:r>
      <w:r w:rsidR="00E718D5">
        <w:rPr>
          <w:rFonts w:ascii="Arial" w:hAnsi="Arial" w:cs="Arial"/>
          <w:sz w:val="21"/>
          <w:szCs w:val="21"/>
        </w:rPr>
        <w:t>tiedot</w:t>
      </w:r>
    </w:p>
    <w:p w:rsidR="00756967" w:rsidRDefault="00756967" w:rsidP="00756967">
      <w:pPr>
        <w:pStyle w:val="Default"/>
        <w:ind w:right="-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756967" w:rsidRDefault="00756967" w:rsidP="00756967">
      <w:pPr>
        <w:pStyle w:val="Default"/>
        <w:ind w:right="-2"/>
        <w:jc w:val="both"/>
        <w:rPr>
          <w:rFonts w:ascii="Arial" w:hAnsi="Arial" w:cs="Arial"/>
          <w:sz w:val="21"/>
          <w:szCs w:val="21"/>
        </w:rPr>
      </w:pPr>
    </w:p>
    <w:p w:rsidR="00756967" w:rsidRPr="00A945B3" w:rsidRDefault="002E37DB" w:rsidP="00756967">
      <w:pPr>
        <w:pStyle w:val="Default"/>
        <w:numPr>
          <w:ilvl w:val="0"/>
          <w:numId w:val="22"/>
        </w:numPr>
        <w:ind w:right="-2"/>
        <w:jc w:val="both"/>
        <w:rPr>
          <w:rFonts w:ascii="Arial" w:hAnsi="Arial" w:cs="Arial"/>
          <w:color w:val="auto"/>
          <w:sz w:val="21"/>
          <w:szCs w:val="21"/>
        </w:rPr>
      </w:pPr>
      <w:r w:rsidRPr="00A945B3">
        <w:rPr>
          <w:rFonts w:ascii="Arial" w:hAnsi="Arial" w:cs="Arial"/>
          <w:color w:val="auto"/>
          <w:sz w:val="21"/>
          <w:szCs w:val="21"/>
        </w:rPr>
        <w:t>Kokeiluun osallistuvat kunnat</w:t>
      </w:r>
      <w:r w:rsidR="00756967" w:rsidRPr="00A945B3">
        <w:rPr>
          <w:rFonts w:ascii="Arial" w:hAnsi="Arial" w:cs="Arial"/>
          <w:color w:val="auto"/>
          <w:sz w:val="21"/>
          <w:szCs w:val="21"/>
        </w:rPr>
        <w:t xml:space="preserve">: </w:t>
      </w:r>
      <w:r w:rsidR="00E718D5" w:rsidRPr="00A945B3">
        <w:rPr>
          <w:rFonts w:ascii="Arial" w:hAnsi="Arial" w:cs="Arial"/>
          <w:color w:val="auto"/>
          <w:sz w:val="21"/>
          <w:szCs w:val="21"/>
        </w:rPr>
        <w:fldChar w:fldCharType="begin">
          <w:ffData>
            <w:name w:val="maakunta"/>
            <w:enabled/>
            <w:calcOnExit w:val="0"/>
            <w:textInput/>
          </w:ffData>
        </w:fldChar>
      </w:r>
      <w:bookmarkStart w:id="1" w:name="maakunta"/>
      <w:r w:rsidR="00E718D5" w:rsidRPr="00A945B3">
        <w:rPr>
          <w:rFonts w:ascii="Arial" w:hAnsi="Arial" w:cs="Arial"/>
          <w:color w:val="auto"/>
          <w:sz w:val="21"/>
          <w:szCs w:val="21"/>
        </w:rPr>
        <w:instrText xml:space="preserve"> FORMTEXT </w:instrText>
      </w:r>
      <w:r w:rsidR="00E718D5" w:rsidRPr="00A945B3">
        <w:rPr>
          <w:rFonts w:ascii="Arial" w:hAnsi="Arial" w:cs="Arial"/>
          <w:color w:val="auto"/>
          <w:sz w:val="21"/>
          <w:szCs w:val="21"/>
        </w:rPr>
      </w:r>
      <w:r w:rsidR="00E718D5" w:rsidRPr="00A945B3">
        <w:rPr>
          <w:rFonts w:ascii="Arial" w:hAnsi="Arial" w:cs="Arial"/>
          <w:color w:val="auto"/>
          <w:sz w:val="21"/>
          <w:szCs w:val="21"/>
        </w:rPr>
        <w:fldChar w:fldCharType="separate"/>
      </w:r>
      <w:r w:rsidR="00E718D5" w:rsidRPr="00A945B3">
        <w:rPr>
          <w:rFonts w:ascii="Arial" w:hAnsi="Arial" w:cs="Arial"/>
          <w:noProof/>
          <w:color w:val="auto"/>
          <w:sz w:val="21"/>
          <w:szCs w:val="21"/>
        </w:rPr>
        <w:t> </w:t>
      </w:r>
      <w:r w:rsidR="00E718D5" w:rsidRPr="00A945B3">
        <w:rPr>
          <w:rFonts w:ascii="Arial" w:hAnsi="Arial" w:cs="Arial"/>
          <w:noProof/>
          <w:color w:val="auto"/>
          <w:sz w:val="21"/>
          <w:szCs w:val="21"/>
        </w:rPr>
        <w:t> </w:t>
      </w:r>
      <w:r w:rsidR="00E718D5" w:rsidRPr="00A945B3">
        <w:rPr>
          <w:rFonts w:ascii="Arial" w:hAnsi="Arial" w:cs="Arial"/>
          <w:noProof/>
          <w:color w:val="auto"/>
          <w:sz w:val="21"/>
          <w:szCs w:val="21"/>
        </w:rPr>
        <w:t> </w:t>
      </w:r>
      <w:r w:rsidR="00E718D5" w:rsidRPr="00A945B3">
        <w:rPr>
          <w:rFonts w:ascii="Arial" w:hAnsi="Arial" w:cs="Arial"/>
          <w:noProof/>
          <w:color w:val="auto"/>
          <w:sz w:val="21"/>
          <w:szCs w:val="21"/>
        </w:rPr>
        <w:t> </w:t>
      </w:r>
      <w:r w:rsidR="00E718D5" w:rsidRPr="00A945B3">
        <w:rPr>
          <w:rFonts w:ascii="Arial" w:hAnsi="Arial" w:cs="Arial"/>
          <w:noProof/>
          <w:color w:val="auto"/>
          <w:sz w:val="21"/>
          <w:szCs w:val="21"/>
        </w:rPr>
        <w:t> </w:t>
      </w:r>
      <w:r w:rsidR="00E718D5" w:rsidRPr="00A945B3">
        <w:rPr>
          <w:rFonts w:ascii="Arial" w:hAnsi="Arial" w:cs="Arial"/>
          <w:color w:val="auto"/>
          <w:sz w:val="21"/>
          <w:szCs w:val="21"/>
        </w:rPr>
        <w:fldChar w:fldCharType="end"/>
      </w:r>
      <w:bookmarkEnd w:id="1"/>
    </w:p>
    <w:p w:rsidR="00756967" w:rsidRPr="00A945B3" w:rsidRDefault="00756967" w:rsidP="00756967">
      <w:pPr>
        <w:pStyle w:val="Default"/>
        <w:ind w:left="720" w:right="-2"/>
        <w:jc w:val="both"/>
        <w:rPr>
          <w:rFonts w:ascii="Arial" w:hAnsi="Arial" w:cs="Arial"/>
          <w:color w:val="auto"/>
          <w:sz w:val="21"/>
          <w:szCs w:val="21"/>
        </w:rPr>
      </w:pPr>
    </w:p>
    <w:p w:rsidR="00756967" w:rsidRPr="00A945B3" w:rsidRDefault="002E37DB" w:rsidP="00756967">
      <w:pPr>
        <w:pStyle w:val="Default"/>
        <w:numPr>
          <w:ilvl w:val="0"/>
          <w:numId w:val="22"/>
        </w:numPr>
        <w:ind w:right="-2"/>
        <w:jc w:val="both"/>
        <w:rPr>
          <w:rFonts w:ascii="Arial" w:hAnsi="Arial" w:cs="Arial"/>
          <w:color w:val="auto"/>
          <w:sz w:val="21"/>
          <w:szCs w:val="21"/>
        </w:rPr>
      </w:pPr>
      <w:r w:rsidRPr="00A945B3">
        <w:rPr>
          <w:rFonts w:ascii="Arial" w:hAnsi="Arial" w:cs="Arial"/>
          <w:color w:val="auto"/>
          <w:sz w:val="21"/>
          <w:szCs w:val="21"/>
        </w:rPr>
        <w:t>Kokeilun yhteyshenkilöt ja yhteystiedot (puhelin ja sähköposti) kunnittain</w:t>
      </w:r>
      <w:r w:rsidR="00756967" w:rsidRPr="00A945B3">
        <w:rPr>
          <w:rFonts w:ascii="Arial" w:hAnsi="Arial" w:cs="Arial"/>
          <w:color w:val="auto"/>
          <w:sz w:val="21"/>
          <w:szCs w:val="21"/>
        </w:rPr>
        <w:t xml:space="preserve">: </w:t>
      </w:r>
      <w:r w:rsidR="00E718D5" w:rsidRPr="00A945B3">
        <w:rPr>
          <w:rFonts w:ascii="Arial" w:hAnsi="Arial" w:cs="Arial"/>
          <w:color w:val="auto"/>
          <w:sz w:val="21"/>
          <w:szCs w:val="21"/>
        </w:rPr>
        <w:fldChar w:fldCharType="begin">
          <w:ffData>
            <w:name w:val="keskuskaupuntiyht"/>
            <w:enabled/>
            <w:calcOnExit w:val="0"/>
            <w:textInput/>
          </w:ffData>
        </w:fldChar>
      </w:r>
      <w:bookmarkStart w:id="2" w:name="keskuskaupuntiyht"/>
      <w:r w:rsidR="00E718D5" w:rsidRPr="00A945B3">
        <w:rPr>
          <w:rFonts w:ascii="Arial" w:hAnsi="Arial" w:cs="Arial"/>
          <w:color w:val="auto"/>
          <w:sz w:val="21"/>
          <w:szCs w:val="21"/>
        </w:rPr>
        <w:instrText xml:space="preserve"> FORMTEXT </w:instrText>
      </w:r>
      <w:r w:rsidR="00E718D5" w:rsidRPr="00A945B3">
        <w:rPr>
          <w:rFonts w:ascii="Arial" w:hAnsi="Arial" w:cs="Arial"/>
          <w:color w:val="auto"/>
          <w:sz w:val="21"/>
          <w:szCs w:val="21"/>
        </w:rPr>
      </w:r>
      <w:r w:rsidR="00E718D5" w:rsidRPr="00A945B3">
        <w:rPr>
          <w:rFonts w:ascii="Arial" w:hAnsi="Arial" w:cs="Arial"/>
          <w:color w:val="auto"/>
          <w:sz w:val="21"/>
          <w:szCs w:val="21"/>
        </w:rPr>
        <w:fldChar w:fldCharType="separate"/>
      </w:r>
      <w:r w:rsidR="00E718D5" w:rsidRPr="00A945B3">
        <w:rPr>
          <w:rFonts w:ascii="Arial" w:hAnsi="Arial" w:cs="Arial"/>
          <w:noProof/>
          <w:color w:val="auto"/>
          <w:sz w:val="21"/>
          <w:szCs w:val="21"/>
        </w:rPr>
        <w:t> </w:t>
      </w:r>
      <w:r w:rsidR="00E718D5" w:rsidRPr="00A945B3">
        <w:rPr>
          <w:rFonts w:ascii="Arial" w:hAnsi="Arial" w:cs="Arial"/>
          <w:noProof/>
          <w:color w:val="auto"/>
          <w:sz w:val="21"/>
          <w:szCs w:val="21"/>
        </w:rPr>
        <w:t> </w:t>
      </w:r>
      <w:r w:rsidR="00E718D5" w:rsidRPr="00A945B3">
        <w:rPr>
          <w:rFonts w:ascii="Arial" w:hAnsi="Arial" w:cs="Arial"/>
          <w:noProof/>
          <w:color w:val="auto"/>
          <w:sz w:val="21"/>
          <w:szCs w:val="21"/>
        </w:rPr>
        <w:t> </w:t>
      </w:r>
      <w:r w:rsidR="00E718D5" w:rsidRPr="00A945B3">
        <w:rPr>
          <w:rFonts w:ascii="Arial" w:hAnsi="Arial" w:cs="Arial"/>
          <w:noProof/>
          <w:color w:val="auto"/>
          <w:sz w:val="21"/>
          <w:szCs w:val="21"/>
        </w:rPr>
        <w:t> </w:t>
      </w:r>
      <w:r w:rsidR="00E718D5" w:rsidRPr="00A945B3">
        <w:rPr>
          <w:rFonts w:ascii="Arial" w:hAnsi="Arial" w:cs="Arial"/>
          <w:noProof/>
          <w:color w:val="auto"/>
          <w:sz w:val="21"/>
          <w:szCs w:val="21"/>
        </w:rPr>
        <w:t> </w:t>
      </w:r>
      <w:r w:rsidR="00E718D5" w:rsidRPr="00A945B3">
        <w:rPr>
          <w:rFonts w:ascii="Arial" w:hAnsi="Arial" w:cs="Arial"/>
          <w:color w:val="auto"/>
          <w:sz w:val="21"/>
          <w:szCs w:val="21"/>
        </w:rPr>
        <w:fldChar w:fldCharType="end"/>
      </w:r>
      <w:bookmarkEnd w:id="2"/>
    </w:p>
    <w:p w:rsidR="00E718D5" w:rsidRPr="00A945B3" w:rsidRDefault="00E718D5" w:rsidP="003533F6">
      <w:pPr>
        <w:pStyle w:val="Default"/>
        <w:ind w:right="-2"/>
        <w:jc w:val="both"/>
        <w:rPr>
          <w:rFonts w:ascii="Arial" w:hAnsi="Arial" w:cs="Arial"/>
          <w:strike/>
          <w:color w:val="auto"/>
          <w:sz w:val="21"/>
          <w:szCs w:val="21"/>
        </w:rPr>
      </w:pPr>
    </w:p>
    <w:p w:rsidR="005E27E1" w:rsidRDefault="00CC2729" w:rsidP="00CC2729">
      <w:pPr>
        <w:pStyle w:val="Default"/>
        <w:numPr>
          <w:ilvl w:val="0"/>
          <w:numId w:val="22"/>
        </w:numPr>
        <w:ind w:right="-2"/>
        <w:jc w:val="both"/>
        <w:rPr>
          <w:rFonts w:ascii="Arial" w:hAnsi="Arial" w:cs="Arial"/>
          <w:color w:val="auto"/>
          <w:sz w:val="21"/>
          <w:szCs w:val="21"/>
        </w:rPr>
      </w:pPr>
      <w:r w:rsidRPr="00A945B3">
        <w:rPr>
          <w:rFonts w:ascii="Arial" w:hAnsi="Arial" w:cs="Arial"/>
          <w:color w:val="auto"/>
          <w:sz w:val="21"/>
          <w:szCs w:val="21"/>
        </w:rPr>
        <w:t>Kuvailkaa kokeilun täsmennetyt tavoitteet</w:t>
      </w:r>
      <w:r w:rsidR="005E27E1">
        <w:rPr>
          <w:rFonts w:ascii="Arial" w:hAnsi="Arial" w:cs="Arial"/>
          <w:color w:val="auto"/>
          <w:sz w:val="21"/>
          <w:szCs w:val="21"/>
        </w:rPr>
        <w:t xml:space="preserve"> ja toimenpiteet tavoitteiden saavuttamiseksi: </w:t>
      </w:r>
      <w:r w:rsidR="005E27E1" w:rsidRPr="00A945B3">
        <w:rPr>
          <w:rFonts w:ascii="Arial" w:hAnsi="Arial" w:cs="Arial"/>
          <w:color w:val="auto"/>
          <w:sz w:val="21"/>
          <w:szCs w:val="21"/>
        </w:rPr>
        <w:fldChar w:fldCharType="begin">
          <w:ffData>
            <w:name w:val="keskuskaupuntiyht"/>
            <w:enabled/>
            <w:calcOnExit w:val="0"/>
            <w:textInput/>
          </w:ffData>
        </w:fldChar>
      </w:r>
      <w:r w:rsidR="005E27E1" w:rsidRPr="00A945B3">
        <w:rPr>
          <w:rFonts w:ascii="Arial" w:hAnsi="Arial" w:cs="Arial"/>
          <w:color w:val="auto"/>
          <w:sz w:val="21"/>
          <w:szCs w:val="21"/>
        </w:rPr>
        <w:instrText xml:space="preserve"> FORMTEXT </w:instrText>
      </w:r>
      <w:r w:rsidR="005E27E1" w:rsidRPr="00A945B3">
        <w:rPr>
          <w:rFonts w:ascii="Arial" w:hAnsi="Arial" w:cs="Arial"/>
          <w:color w:val="auto"/>
          <w:sz w:val="21"/>
          <w:szCs w:val="21"/>
        </w:rPr>
      </w:r>
      <w:r w:rsidR="005E27E1" w:rsidRPr="00A945B3">
        <w:rPr>
          <w:rFonts w:ascii="Arial" w:hAnsi="Arial" w:cs="Arial"/>
          <w:color w:val="auto"/>
          <w:sz w:val="21"/>
          <w:szCs w:val="21"/>
        </w:rPr>
        <w:fldChar w:fldCharType="separate"/>
      </w:r>
      <w:r w:rsidR="005E27E1" w:rsidRPr="00A945B3">
        <w:rPr>
          <w:rFonts w:ascii="Arial" w:hAnsi="Arial" w:cs="Arial"/>
          <w:noProof/>
          <w:color w:val="auto"/>
          <w:sz w:val="21"/>
          <w:szCs w:val="21"/>
        </w:rPr>
        <w:t> </w:t>
      </w:r>
      <w:r w:rsidR="005E27E1" w:rsidRPr="00A945B3">
        <w:rPr>
          <w:rFonts w:ascii="Arial" w:hAnsi="Arial" w:cs="Arial"/>
          <w:noProof/>
          <w:color w:val="auto"/>
          <w:sz w:val="21"/>
          <w:szCs w:val="21"/>
        </w:rPr>
        <w:t> </w:t>
      </w:r>
      <w:r w:rsidR="005E27E1" w:rsidRPr="00A945B3">
        <w:rPr>
          <w:rFonts w:ascii="Arial" w:hAnsi="Arial" w:cs="Arial"/>
          <w:noProof/>
          <w:color w:val="auto"/>
          <w:sz w:val="21"/>
          <w:szCs w:val="21"/>
        </w:rPr>
        <w:t> </w:t>
      </w:r>
      <w:r w:rsidR="005E27E1" w:rsidRPr="00A945B3">
        <w:rPr>
          <w:rFonts w:ascii="Arial" w:hAnsi="Arial" w:cs="Arial"/>
          <w:noProof/>
          <w:color w:val="auto"/>
          <w:sz w:val="21"/>
          <w:szCs w:val="21"/>
        </w:rPr>
        <w:t> </w:t>
      </w:r>
      <w:r w:rsidR="005E27E1" w:rsidRPr="00A945B3">
        <w:rPr>
          <w:rFonts w:ascii="Arial" w:hAnsi="Arial" w:cs="Arial"/>
          <w:noProof/>
          <w:color w:val="auto"/>
          <w:sz w:val="21"/>
          <w:szCs w:val="21"/>
        </w:rPr>
        <w:t> </w:t>
      </w:r>
      <w:r w:rsidR="005E27E1" w:rsidRPr="00A945B3">
        <w:rPr>
          <w:rFonts w:ascii="Arial" w:hAnsi="Arial" w:cs="Arial"/>
          <w:color w:val="auto"/>
          <w:sz w:val="21"/>
          <w:szCs w:val="21"/>
        </w:rPr>
        <w:fldChar w:fldCharType="end"/>
      </w:r>
    </w:p>
    <w:p w:rsidR="005E27E1" w:rsidRDefault="005E27E1" w:rsidP="005E27E1">
      <w:pPr>
        <w:pStyle w:val="Luettelokappale"/>
        <w:rPr>
          <w:rFonts w:ascii="Arial" w:hAnsi="Arial" w:cs="Arial"/>
          <w:sz w:val="21"/>
          <w:szCs w:val="21"/>
        </w:rPr>
      </w:pPr>
    </w:p>
    <w:p w:rsidR="00CC2729" w:rsidRDefault="005E27E1" w:rsidP="00CC2729">
      <w:pPr>
        <w:pStyle w:val="Default"/>
        <w:numPr>
          <w:ilvl w:val="0"/>
          <w:numId w:val="22"/>
        </w:numPr>
        <w:ind w:right="-2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Kuvailkaa kokeilun konkreettiset palvelumallit kokeilukohderyhmille: </w:t>
      </w:r>
      <w:r w:rsidR="00E718D5" w:rsidRPr="00A945B3">
        <w:rPr>
          <w:rFonts w:ascii="Arial" w:hAnsi="Arial" w:cs="Arial"/>
          <w:color w:val="auto"/>
          <w:sz w:val="21"/>
          <w:szCs w:val="21"/>
        </w:rPr>
        <w:fldChar w:fldCharType="begin">
          <w:ffData>
            <w:name w:val="tavoitteet"/>
            <w:enabled/>
            <w:calcOnExit w:val="0"/>
            <w:textInput/>
          </w:ffData>
        </w:fldChar>
      </w:r>
      <w:bookmarkStart w:id="3" w:name="tavoitteet"/>
      <w:r w:rsidR="00E718D5" w:rsidRPr="00A945B3">
        <w:rPr>
          <w:rFonts w:ascii="Arial" w:hAnsi="Arial" w:cs="Arial"/>
          <w:color w:val="auto"/>
          <w:sz w:val="21"/>
          <w:szCs w:val="21"/>
        </w:rPr>
        <w:instrText xml:space="preserve"> FORMTEXT </w:instrText>
      </w:r>
      <w:r w:rsidR="00E718D5" w:rsidRPr="00A945B3">
        <w:rPr>
          <w:rFonts w:ascii="Arial" w:hAnsi="Arial" w:cs="Arial"/>
          <w:color w:val="auto"/>
          <w:sz w:val="21"/>
          <w:szCs w:val="21"/>
        </w:rPr>
      </w:r>
      <w:r w:rsidR="00E718D5" w:rsidRPr="00A945B3">
        <w:rPr>
          <w:rFonts w:ascii="Arial" w:hAnsi="Arial" w:cs="Arial"/>
          <w:color w:val="auto"/>
          <w:sz w:val="21"/>
          <w:szCs w:val="21"/>
        </w:rPr>
        <w:fldChar w:fldCharType="separate"/>
      </w:r>
      <w:r w:rsidR="00E718D5" w:rsidRPr="00A945B3">
        <w:rPr>
          <w:rFonts w:ascii="Arial" w:hAnsi="Arial" w:cs="Arial"/>
          <w:noProof/>
          <w:color w:val="auto"/>
          <w:sz w:val="21"/>
          <w:szCs w:val="21"/>
        </w:rPr>
        <w:t> </w:t>
      </w:r>
      <w:r w:rsidR="00E718D5" w:rsidRPr="00A945B3">
        <w:rPr>
          <w:rFonts w:ascii="Arial" w:hAnsi="Arial" w:cs="Arial"/>
          <w:noProof/>
          <w:color w:val="auto"/>
          <w:sz w:val="21"/>
          <w:szCs w:val="21"/>
        </w:rPr>
        <w:t> </w:t>
      </w:r>
      <w:r w:rsidR="00E718D5" w:rsidRPr="00A945B3">
        <w:rPr>
          <w:rFonts w:ascii="Arial" w:hAnsi="Arial" w:cs="Arial"/>
          <w:noProof/>
          <w:color w:val="auto"/>
          <w:sz w:val="21"/>
          <w:szCs w:val="21"/>
        </w:rPr>
        <w:t> </w:t>
      </w:r>
      <w:r w:rsidR="00E718D5" w:rsidRPr="00A945B3">
        <w:rPr>
          <w:rFonts w:ascii="Arial" w:hAnsi="Arial" w:cs="Arial"/>
          <w:noProof/>
          <w:color w:val="auto"/>
          <w:sz w:val="21"/>
          <w:szCs w:val="21"/>
        </w:rPr>
        <w:t> </w:t>
      </w:r>
      <w:r w:rsidR="00E718D5" w:rsidRPr="00A945B3">
        <w:rPr>
          <w:rFonts w:ascii="Arial" w:hAnsi="Arial" w:cs="Arial"/>
          <w:noProof/>
          <w:color w:val="auto"/>
          <w:sz w:val="21"/>
          <w:szCs w:val="21"/>
        </w:rPr>
        <w:t> </w:t>
      </w:r>
      <w:r w:rsidR="00E718D5" w:rsidRPr="00A945B3">
        <w:rPr>
          <w:rFonts w:ascii="Arial" w:hAnsi="Arial" w:cs="Arial"/>
          <w:color w:val="auto"/>
          <w:sz w:val="21"/>
          <w:szCs w:val="21"/>
        </w:rPr>
        <w:fldChar w:fldCharType="end"/>
      </w:r>
      <w:bookmarkEnd w:id="3"/>
    </w:p>
    <w:p w:rsidR="006E58C6" w:rsidRDefault="006E58C6" w:rsidP="006E58C6">
      <w:pPr>
        <w:pStyle w:val="Luettelokappale"/>
        <w:rPr>
          <w:rFonts w:ascii="Arial" w:hAnsi="Arial" w:cs="Arial"/>
          <w:sz w:val="21"/>
          <w:szCs w:val="21"/>
        </w:rPr>
      </w:pPr>
    </w:p>
    <w:p w:rsidR="006E58C6" w:rsidRPr="00A945B3" w:rsidRDefault="006E58C6" w:rsidP="00CC2729">
      <w:pPr>
        <w:pStyle w:val="Default"/>
        <w:numPr>
          <w:ilvl w:val="0"/>
          <w:numId w:val="22"/>
        </w:numPr>
        <w:ind w:right="-2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Arvioikaa potentiaaliset työllisyys</w:t>
      </w:r>
      <w:r w:rsidR="00A01A86">
        <w:rPr>
          <w:rFonts w:ascii="Arial" w:hAnsi="Arial" w:cs="Arial"/>
          <w:color w:val="auto"/>
          <w:sz w:val="21"/>
          <w:szCs w:val="21"/>
        </w:rPr>
        <w:t xml:space="preserve">- ja muut </w:t>
      </w:r>
      <w:r>
        <w:rPr>
          <w:rFonts w:ascii="Arial" w:hAnsi="Arial" w:cs="Arial"/>
          <w:color w:val="auto"/>
          <w:sz w:val="21"/>
          <w:szCs w:val="21"/>
        </w:rPr>
        <w:t xml:space="preserve">vaikutukset kokeilualueella: </w:t>
      </w:r>
      <w:r>
        <w:rPr>
          <w:rFonts w:ascii="Arial" w:hAnsi="Arial" w:cs="Arial"/>
          <w:color w:val="auto"/>
          <w:sz w:val="21"/>
          <w:szCs w:val="21"/>
        </w:rPr>
        <w:fldChar w:fldCharType="begin">
          <w:ffData>
            <w:name w:val="työllisyysvaikutukse"/>
            <w:enabled/>
            <w:calcOnExit w:val="0"/>
            <w:textInput/>
          </w:ffData>
        </w:fldChar>
      </w:r>
      <w:bookmarkStart w:id="4" w:name="työllisyysvaikutukse"/>
      <w:r>
        <w:rPr>
          <w:rFonts w:ascii="Arial" w:hAnsi="Arial" w:cs="Arial"/>
          <w:color w:val="auto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auto"/>
          <w:sz w:val="21"/>
          <w:szCs w:val="21"/>
        </w:rPr>
      </w:r>
      <w:r>
        <w:rPr>
          <w:rFonts w:ascii="Arial" w:hAnsi="Arial" w:cs="Arial"/>
          <w:color w:val="auto"/>
          <w:sz w:val="21"/>
          <w:szCs w:val="21"/>
        </w:rPr>
        <w:fldChar w:fldCharType="separate"/>
      </w:r>
      <w:r>
        <w:rPr>
          <w:rFonts w:ascii="Arial" w:hAnsi="Arial" w:cs="Arial"/>
          <w:noProof/>
          <w:color w:val="auto"/>
          <w:sz w:val="21"/>
          <w:szCs w:val="21"/>
        </w:rPr>
        <w:t> </w:t>
      </w:r>
      <w:r>
        <w:rPr>
          <w:rFonts w:ascii="Arial" w:hAnsi="Arial" w:cs="Arial"/>
          <w:noProof/>
          <w:color w:val="auto"/>
          <w:sz w:val="21"/>
          <w:szCs w:val="21"/>
        </w:rPr>
        <w:t> </w:t>
      </w:r>
      <w:r>
        <w:rPr>
          <w:rFonts w:ascii="Arial" w:hAnsi="Arial" w:cs="Arial"/>
          <w:noProof/>
          <w:color w:val="auto"/>
          <w:sz w:val="21"/>
          <w:szCs w:val="21"/>
        </w:rPr>
        <w:t> </w:t>
      </w:r>
      <w:r>
        <w:rPr>
          <w:rFonts w:ascii="Arial" w:hAnsi="Arial" w:cs="Arial"/>
          <w:noProof/>
          <w:color w:val="auto"/>
          <w:sz w:val="21"/>
          <w:szCs w:val="21"/>
        </w:rPr>
        <w:t> </w:t>
      </w:r>
      <w:r>
        <w:rPr>
          <w:rFonts w:ascii="Arial" w:hAnsi="Arial" w:cs="Arial"/>
          <w:noProof/>
          <w:color w:val="auto"/>
          <w:sz w:val="21"/>
          <w:szCs w:val="21"/>
        </w:rPr>
        <w:t> </w:t>
      </w:r>
      <w:r>
        <w:rPr>
          <w:rFonts w:ascii="Arial" w:hAnsi="Arial" w:cs="Arial"/>
          <w:color w:val="auto"/>
          <w:sz w:val="21"/>
          <w:szCs w:val="21"/>
        </w:rPr>
        <w:fldChar w:fldCharType="end"/>
      </w:r>
      <w:bookmarkEnd w:id="4"/>
    </w:p>
    <w:p w:rsidR="00CC2729" w:rsidRPr="00A945B3" w:rsidRDefault="00CC2729" w:rsidP="00CC2729">
      <w:pPr>
        <w:pStyle w:val="Default"/>
        <w:ind w:left="720" w:right="-2"/>
        <w:jc w:val="both"/>
        <w:rPr>
          <w:rFonts w:ascii="Arial" w:hAnsi="Arial" w:cs="Arial"/>
          <w:color w:val="auto"/>
          <w:sz w:val="21"/>
          <w:szCs w:val="21"/>
        </w:rPr>
      </w:pPr>
    </w:p>
    <w:p w:rsidR="00CC2729" w:rsidRPr="00A945B3" w:rsidRDefault="006E58C6" w:rsidP="00F819BC">
      <w:pPr>
        <w:pStyle w:val="Default"/>
        <w:numPr>
          <w:ilvl w:val="0"/>
          <w:numId w:val="22"/>
        </w:numPr>
        <w:ind w:right="-2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Kokeilun </w:t>
      </w:r>
      <w:r w:rsidR="00EC330E" w:rsidRPr="00A945B3">
        <w:rPr>
          <w:rFonts w:ascii="Arial" w:hAnsi="Arial" w:cs="Arial"/>
          <w:color w:val="auto"/>
          <w:sz w:val="21"/>
          <w:szCs w:val="21"/>
        </w:rPr>
        <w:t xml:space="preserve">organisointi ja </w:t>
      </w:r>
      <w:r w:rsidR="00CC2729" w:rsidRPr="00A945B3">
        <w:rPr>
          <w:rFonts w:ascii="Arial" w:hAnsi="Arial" w:cs="Arial"/>
          <w:color w:val="auto"/>
          <w:sz w:val="21"/>
          <w:szCs w:val="21"/>
        </w:rPr>
        <w:t>ohjaus kunnissa</w:t>
      </w:r>
      <w:r w:rsidR="004D517F">
        <w:rPr>
          <w:rFonts w:ascii="Arial" w:hAnsi="Arial" w:cs="Arial"/>
          <w:color w:val="auto"/>
          <w:sz w:val="21"/>
          <w:szCs w:val="21"/>
        </w:rPr>
        <w:t xml:space="preserve"> (kuvailkaa kuntien </w:t>
      </w:r>
      <w:r w:rsidR="00A25315">
        <w:rPr>
          <w:rFonts w:ascii="Arial" w:hAnsi="Arial" w:cs="Arial"/>
          <w:color w:val="auto"/>
          <w:sz w:val="21"/>
          <w:szCs w:val="21"/>
        </w:rPr>
        <w:t xml:space="preserve">konkreettinen </w:t>
      </w:r>
      <w:r w:rsidR="004D517F">
        <w:rPr>
          <w:rFonts w:ascii="Arial" w:hAnsi="Arial" w:cs="Arial"/>
          <w:color w:val="auto"/>
          <w:sz w:val="21"/>
          <w:szCs w:val="21"/>
        </w:rPr>
        <w:t xml:space="preserve">yhteistyömalli, mikäli kyseessä on useamman kunnan yhteinen hakemus): </w:t>
      </w:r>
      <w:r w:rsidR="00CC2729" w:rsidRPr="00A945B3">
        <w:rPr>
          <w:rFonts w:ascii="Arial" w:hAnsi="Arial" w:cs="Arial"/>
          <w:color w:val="auto"/>
          <w:sz w:val="21"/>
          <w:szCs w:val="21"/>
        </w:rPr>
        <w:t xml:space="preserve"> </w:t>
      </w:r>
      <w:r w:rsidR="00E718D5" w:rsidRPr="00A945B3">
        <w:rPr>
          <w:rFonts w:ascii="Arial" w:hAnsi="Arial" w:cs="Arial"/>
          <w:color w:val="auto"/>
          <w:sz w:val="21"/>
          <w:szCs w:val="21"/>
        </w:rPr>
        <w:fldChar w:fldCharType="begin">
          <w:ffData>
            <w:name w:val="ohjauskunnissa"/>
            <w:enabled/>
            <w:calcOnExit w:val="0"/>
            <w:textInput/>
          </w:ffData>
        </w:fldChar>
      </w:r>
      <w:bookmarkStart w:id="5" w:name="ohjauskunnissa"/>
      <w:r w:rsidR="00E718D5" w:rsidRPr="00A945B3">
        <w:rPr>
          <w:rFonts w:ascii="Arial" w:hAnsi="Arial" w:cs="Arial"/>
          <w:color w:val="auto"/>
          <w:sz w:val="21"/>
          <w:szCs w:val="21"/>
        </w:rPr>
        <w:instrText xml:space="preserve"> FORMTEXT </w:instrText>
      </w:r>
      <w:r w:rsidR="00E718D5" w:rsidRPr="00A945B3">
        <w:rPr>
          <w:rFonts w:ascii="Arial" w:hAnsi="Arial" w:cs="Arial"/>
          <w:color w:val="auto"/>
          <w:sz w:val="21"/>
          <w:szCs w:val="21"/>
        </w:rPr>
      </w:r>
      <w:r w:rsidR="00E718D5" w:rsidRPr="00A945B3">
        <w:rPr>
          <w:rFonts w:ascii="Arial" w:hAnsi="Arial" w:cs="Arial"/>
          <w:color w:val="auto"/>
          <w:sz w:val="21"/>
          <w:szCs w:val="21"/>
        </w:rPr>
        <w:fldChar w:fldCharType="separate"/>
      </w:r>
      <w:r w:rsidR="00E718D5" w:rsidRPr="00A945B3">
        <w:rPr>
          <w:rFonts w:ascii="Arial" w:hAnsi="Arial" w:cs="Arial"/>
          <w:noProof/>
          <w:color w:val="auto"/>
          <w:sz w:val="21"/>
          <w:szCs w:val="21"/>
        </w:rPr>
        <w:t> </w:t>
      </w:r>
      <w:r w:rsidR="00E718D5" w:rsidRPr="00A945B3">
        <w:rPr>
          <w:rFonts w:ascii="Arial" w:hAnsi="Arial" w:cs="Arial"/>
          <w:noProof/>
          <w:color w:val="auto"/>
          <w:sz w:val="21"/>
          <w:szCs w:val="21"/>
        </w:rPr>
        <w:t> </w:t>
      </w:r>
      <w:r w:rsidR="00E718D5" w:rsidRPr="00A945B3">
        <w:rPr>
          <w:rFonts w:ascii="Arial" w:hAnsi="Arial" w:cs="Arial"/>
          <w:noProof/>
          <w:color w:val="auto"/>
          <w:sz w:val="21"/>
          <w:szCs w:val="21"/>
        </w:rPr>
        <w:t> </w:t>
      </w:r>
      <w:r w:rsidR="00E718D5" w:rsidRPr="00A945B3">
        <w:rPr>
          <w:rFonts w:ascii="Arial" w:hAnsi="Arial" w:cs="Arial"/>
          <w:noProof/>
          <w:color w:val="auto"/>
          <w:sz w:val="21"/>
          <w:szCs w:val="21"/>
        </w:rPr>
        <w:t> </w:t>
      </w:r>
      <w:r w:rsidR="00E718D5" w:rsidRPr="00A945B3">
        <w:rPr>
          <w:rFonts w:ascii="Arial" w:hAnsi="Arial" w:cs="Arial"/>
          <w:noProof/>
          <w:color w:val="auto"/>
          <w:sz w:val="21"/>
          <w:szCs w:val="21"/>
        </w:rPr>
        <w:t> </w:t>
      </w:r>
      <w:r w:rsidR="00E718D5" w:rsidRPr="00A945B3">
        <w:rPr>
          <w:rFonts w:ascii="Arial" w:hAnsi="Arial" w:cs="Arial"/>
          <w:color w:val="auto"/>
          <w:sz w:val="21"/>
          <w:szCs w:val="21"/>
        </w:rPr>
        <w:fldChar w:fldCharType="end"/>
      </w:r>
      <w:bookmarkEnd w:id="5"/>
    </w:p>
    <w:p w:rsidR="00CC2729" w:rsidRPr="00A945B3" w:rsidRDefault="00CC2729" w:rsidP="00CC2729">
      <w:pPr>
        <w:pStyle w:val="Luettelokappale"/>
        <w:rPr>
          <w:rFonts w:ascii="Arial" w:hAnsi="Arial" w:cs="Arial"/>
          <w:sz w:val="21"/>
          <w:szCs w:val="21"/>
        </w:rPr>
      </w:pPr>
    </w:p>
    <w:p w:rsidR="00911262" w:rsidRPr="00A945B3" w:rsidRDefault="00617E35" w:rsidP="00EE35E6">
      <w:pPr>
        <w:pStyle w:val="Default"/>
        <w:numPr>
          <w:ilvl w:val="0"/>
          <w:numId w:val="22"/>
        </w:numPr>
        <w:ind w:right="-2"/>
        <w:jc w:val="both"/>
        <w:rPr>
          <w:rFonts w:ascii="Arial" w:hAnsi="Arial" w:cs="Arial"/>
          <w:color w:val="auto"/>
          <w:sz w:val="21"/>
          <w:szCs w:val="21"/>
        </w:rPr>
      </w:pPr>
      <w:r w:rsidRPr="00617E35">
        <w:rPr>
          <w:rFonts w:ascii="Arial" w:eastAsia="Times New Roman" w:hAnsi="Arial" w:cs="Arial"/>
          <w:color w:val="auto"/>
          <w:sz w:val="21"/>
          <w:szCs w:val="21"/>
        </w:rPr>
        <w:t xml:space="preserve">Arvioikaa ja perustelkaa kuntien työllisyyden hoidon resurssien (henkilöresurssit, palvelu- ja kehittämisresurssit) kohdentamista kokeiluun. Eritelkää arviossa nykyisten ja mahdollisten lisäpanostusten kohdentuminen kokeiluun: </w:t>
      </w:r>
      <w:r w:rsidR="00A945B3">
        <w:rPr>
          <w:rFonts w:ascii="Arial" w:eastAsia="Times New Roman" w:hAnsi="Arial" w:cs="Arial"/>
          <w:color w:val="auto"/>
          <w:sz w:val="21"/>
          <w:szCs w:val="21"/>
        </w:rPr>
        <w:fldChar w:fldCharType="begin">
          <w:ffData>
            <w:name w:val="resurssit"/>
            <w:enabled/>
            <w:calcOnExit w:val="0"/>
            <w:textInput/>
          </w:ffData>
        </w:fldChar>
      </w:r>
      <w:bookmarkStart w:id="6" w:name="resurssit"/>
      <w:r w:rsidR="00A945B3">
        <w:rPr>
          <w:rFonts w:ascii="Arial" w:eastAsia="Times New Roman" w:hAnsi="Arial" w:cs="Arial"/>
          <w:color w:val="auto"/>
          <w:sz w:val="21"/>
          <w:szCs w:val="21"/>
        </w:rPr>
        <w:instrText xml:space="preserve"> FORMTEXT </w:instrText>
      </w:r>
      <w:r w:rsidR="00A945B3">
        <w:rPr>
          <w:rFonts w:ascii="Arial" w:eastAsia="Times New Roman" w:hAnsi="Arial" w:cs="Arial"/>
          <w:color w:val="auto"/>
          <w:sz w:val="21"/>
          <w:szCs w:val="21"/>
        </w:rPr>
      </w:r>
      <w:r w:rsidR="00A945B3">
        <w:rPr>
          <w:rFonts w:ascii="Arial" w:eastAsia="Times New Roman" w:hAnsi="Arial" w:cs="Arial"/>
          <w:color w:val="auto"/>
          <w:sz w:val="21"/>
          <w:szCs w:val="21"/>
        </w:rPr>
        <w:fldChar w:fldCharType="separate"/>
      </w:r>
      <w:r w:rsidR="00A945B3">
        <w:rPr>
          <w:rFonts w:ascii="Arial" w:eastAsia="Times New Roman" w:hAnsi="Arial" w:cs="Arial"/>
          <w:noProof/>
          <w:color w:val="auto"/>
          <w:sz w:val="21"/>
          <w:szCs w:val="21"/>
        </w:rPr>
        <w:t> </w:t>
      </w:r>
      <w:r w:rsidR="00A945B3">
        <w:rPr>
          <w:rFonts w:ascii="Arial" w:eastAsia="Times New Roman" w:hAnsi="Arial" w:cs="Arial"/>
          <w:noProof/>
          <w:color w:val="auto"/>
          <w:sz w:val="21"/>
          <w:szCs w:val="21"/>
        </w:rPr>
        <w:t> </w:t>
      </w:r>
      <w:r w:rsidR="00A945B3">
        <w:rPr>
          <w:rFonts w:ascii="Arial" w:eastAsia="Times New Roman" w:hAnsi="Arial" w:cs="Arial"/>
          <w:noProof/>
          <w:color w:val="auto"/>
          <w:sz w:val="21"/>
          <w:szCs w:val="21"/>
        </w:rPr>
        <w:t> </w:t>
      </w:r>
      <w:r w:rsidR="00A945B3">
        <w:rPr>
          <w:rFonts w:ascii="Arial" w:eastAsia="Times New Roman" w:hAnsi="Arial" w:cs="Arial"/>
          <w:noProof/>
          <w:color w:val="auto"/>
          <w:sz w:val="21"/>
          <w:szCs w:val="21"/>
        </w:rPr>
        <w:t> </w:t>
      </w:r>
      <w:r w:rsidR="00A945B3">
        <w:rPr>
          <w:rFonts w:ascii="Arial" w:eastAsia="Times New Roman" w:hAnsi="Arial" w:cs="Arial"/>
          <w:noProof/>
          <w:color w:val="auto"/>
          <w:sz w:val="21"/>
          <w:szCs w:val="21"/>
        </w:rPr>
        <w:t> </w:t>
      </w:r>
      <w:r w:rsidR="00A945B3">
        <w:rPr>
          <w:rFonts w:ascii="Arial" w:eastAsia="Times New Roman" w:hAnsi="Arial" w:cs="Arial"/>
          <w:color w:val="auto"/>
          <w:sz w:val="21"/>
          <w:szCs w:val="21"/>
        </w:rPr>
        <w:fldChar w:fldCharType="end"/>
      </w:r>
      <w:bookmarkEnd w:id="6"/>
    </w:p>
    <w:p w:rsidR="00911262" w:rsidRPr="00A945B3" w:rsidRDefault="00911262" w:rsidP="00911262">
      <w:pPr>
        <w:pStyle w:val="Default"/>
        <w:ind w:left="720" w:right="-2"/>
        <w:jc w:val="both"/>
        <w:rPr>
          <w:rFonts w:ascii="Arial" w:hAnsi="Arial" w:cs="Arial"/>
          <w:color w:val="auto"/>
          <w:sz w:val="21"/>
          <w:szCs w:val="21"/>
        </w:rPr>
      </w:pPr>
    </w:p>
    <w:p w:rsidR="00062D37" w:rsidRPr="00A945B3" w:rsidRDefault="00F04EC1" w:rsidP="00A732F1">
      <w:pPr>
        <w:pStyle w:val="Default"/>
        <w:numPr>
          <w:ilvl w:val="0"/>
          <w:numId w:val="22"/>
        </w:numPr>
        <w:ind w:right="-2"/>
        <w:jc w:val="both"/>
        <w:rPr>
          <w:rFonts w:ascii="Arial" w:hAnsi="Arial" w:cs="Arial"/>
          <w:color w:val="auto"/>
          <w:sz w:val="21"/>
          <w:szCs w:val="21"/>
        </w:rPr>
      </w:pPr>
      <w:r w:rsidRPr="00A945B3">
        <w:rPr>
          <w:rFonts w:ascii="Arial" w:hAnsi="Arial" w:cs="Arial"/>
          <w:color w:val="auto"/>
          <w:sz w:val="21"/>
          <w:szCs w:val="21"/>
        </w:rPr>
        <w:t>Minkälaista y</w:t>
      </w:r>
      <w:r w:rsidR="00062D37" w:rsidRPr="00A945B3">
        <w:rPr>
          <w:rFonts w:ascii="Arial" w:hAnsi="Arial" w:cs="Arial"/>
          <w:color w:val="auto"/>
          <w:sz w:val="21"/>
          <w:szCs w:val="21"/>
        </w:rPr>
        <w:t xml:space="preserve">hteistyötä ja keskusteluja </w:t>
      </w:r>
      <w:r w:rsidR="006E58C6">
        <w:rPr>
          <w:rFonts w:ascii="Arial" w:hAnsi="Arial" w:cs="Arial"/>
          <w:color w:val="auto"/>
          <w:sz w:val="21"/>
          <w:szCs w:val="21"/>
        </w:rPr>
        <w:t>kokeilu</w:t>
      </w:r>
      <w:r w:rsidRPr="00A945B3">
        <w:rPr>
          <w:rFonts w:ascii="Arial" w:hAnsi="Arial" w:cs="Arial"/>
          <w:color w:val="auto"/>
          <w:sz w:val="21"/>
          <w:szCs w:val="21"/>
        </w:rPr>
        <w:t xml:space="preserve">suunnitelman valmistelussa </w:t>
      </w:r>
      <w:r w:rsidR="00E42748" w:rsidRPr="00A945B3">
        <w:rPr>
          <w:rFonts w:ascii="Arial" w:hAnsi="Arial" w:cs="Arial"/>
          <w:color w:val="auto"/>
          <w:sz w:val="21"/>
          <w:szCs w:val="21"/>
        </w:rPr>
        <w:t xml:space="preserve">on käyty </w:t>
      </w:r>
      <w:r w:rsidR="00062D37" w:rsidRPr="00A945B3">
        <w:rPr>
          <w:rFonts w:ascii="Arial" w:hAnsi="Arial" w:cs="Arial"/>
          <w:color w:val="auto"/>
          <w:sz w:val="21"/>
          <w:szCs w:val="21"/>
        </w:rPr>
        <w:t>kuntien ja a</w:t>
      </w:r>
      <w:r w:rsidR="009704D7" w:rsidRPr="00A945B3">
        <w:rPr>
          <w:rFonts w:ascii="Arial" w:hAnsi="Arial" w:cs="Arial"/>
          <w:color w:val="auto"/>
          <w:sz w:val="21"/>
          <w:szCs w:val="21"/>
        </w:rPr>
        <w:t>lueen ELY-k</w:t>
      </w:r>
      <w:r w:rsidR="00062D37" w:rsidRPr="00A945B3">
        <w:rPr>
          <w:rFonts w:ascii="Arial" w:hAnsi="Arial" w:cs="Arial"/>
          <w:color w:val="auto"/>
          <w:sz w:val="21"/>
          <w:szCs w:val="21"/>
        </w:rPr>
        <w:t>eskuksen ja TE-toimiston kanssa:</w:t>
      </w:r>
      <w:r w:rsidR="00A945B3">
        <w:rPr>
          <w:rFonts w:ascii="Arial" w:hAnsi="Arial" w:cs="Arial"/>
          <w:color w:val="auto"/>
          <w:sz w:val="21"/>
          <w:szCs w:val="21"/>
        </w:rPr>
        <w:t xml:space="preserve"> </w:t>
      </w:r>
      <w:r w:rsidR="00E718D5" w:rsidRPr="00A945B3">
        <w:rPr>
          <w:rFonts w:ascii="Arial" w:hAnsi="Arial" w:cs="Arial"/>
          <w:color w:val="auto"/>
          <w:sz w:val="21"/>
          <w:szCs w:val="21"/>
        </w:rPr>
        <w:fldChar w:fldCharType="begin">
          <w:ffData>
            <w:name w:val="ElyTEyhteistyö"/>
            <w:enabled/>
            <w:calcOnExit w:val="0"/>
            <w:textInput/>
          </w:ffData>
        </w:fldChar>
      </w:r>
      <w:bookmarkStart w:id="7" w:name="ElyTEyhteistyö"/>
      <w:r w:rsidR="00E718D5" w:rsidRPr="00A945B3">
        <w:rPr>
          <w:rFonts w:ascii="Arial" w:hAnsi="Arial" w:cs="Arial"/>
          <w:color w:val="auto"/>
          <w:sz w:val="21"/>
          <w:szCs w:val="21"/>
        </w:rPr>
        <w:instrText xml:space="preserve"> FORMTEXT </w:instrText>
      </w:r>
      <w:r w:rsidR="00E718D5" w:rsidRPr="00A945B3">
        <w:rPr>
          <w:rFonts w:ascii="Arial" w:hAnsi="Arial" w:cs="Arial"/>
          <w:color w:val="auto"/>
          <w:sz w:val="21"/>
          <w:szCs w:val="21"/>
        </w:rPr>
      </w:r>
      <w:r w:rsidR="00E718D5" w:rsidRPr="00A945B3">
        <w:rPr>
          <w:rFonts w:ascii="Arial" w:hAnsi="Arial" w:cs="Arial"/>
          <w:color w:val="auto"/>
          <w:sz w:val="21"/>
          <w:szCs w:val="21"/>
        </w:rPr>
        <w:fldChar w:fldCharType="separate"/>
      </w:r>
      <w:r w:rsidR="00E718D5" w:rsidRPr="00A945B3">
        <w:rPr>
          <w:rFonts w:ascii="Arial" w:hAnsi="Arial" w:cs="Arial"/>
          <w:noProof/>
          <w:color w:val="auto"/>
          <w:sz w:val="21"/>
          <w:szCs w:val="21"/>
        </w:rPr>
        <w:t> </w:t>
      </w:r>
      <w:r w:rsidR="00E718D5" w:rsidRPr="00A945B3">
        <w:rPr>
          <w:rFonts w:ascii="Arial" w:hAnsi="Arial" w:cs="Arial"/>
          <w:noProof/>
          <w:color w:val="auto"/>
          <w:sz w:val="21"/>
          <w:szCs w:val="21"/>
        </w:rPr>
        <w:t> </w:t>
      </w:r>
      <w:r w:rsidR="00E718D5" w:rsidRPr="00A945B3">
        <w:rPr>
          <w:rFonts w:ascii="Arial" w:hAnsi="Arial" w:cs="Arial"/>
          <w:noProof/>
          <w:color w:val="auto"/>
          <w:sz w:val="21"/>
          <w:szCs w:val="21"/>
        </w:rPr>
        <w:t> </w:t>
      </w:r>
      <w:r w:rsidR="00E718D5" w:rsidRPr="00A945B3">
        <w:rPr>
          <w:rFonts w:ascii="Arial" w:hAnsi="Arial" w:cs="Arial"/>
          <w:noProof/>
          <w:color w:val="auto"/>
          <w:sz w:val="21"/>
          <w:szCs w:val="21"/>
        </w:rPr>
        <w:t> </w:t>
      </w:r>
      <w:r w:rsidR="00E718D5" w:rsidRPr="00A945B3">
        <w:rPr>
          <w:rFonts w:ascii="Arial" w:hAnsi="Arial" w:cs="Arial"/>
          <w:noProof/>
          <w:color w:val="auto"/>
          <w:sz w:val="21"/>
          <w:szCs w:val="21"/>
        </w:rPr>
        <w:t> </w:t>
      </w:r>
      <w:r w:rsidR="00E718D5" w:rsidRPr="00A945B3">
        <w:rPr>
          <w:rFonts w:ascii="Arial" w:hAnsi="Arial" w:cs="Arial"/>
          <w:color w:val="auto"/>
          <w:sz w:val="21"/>
          <w:szCs w:val="21"/>
        </w:rPr>
        <w:fldChar w:fldCharType="end"/>
      </w:r>
      <w:bookmarkEnd w:id="7"/>
    </w:p>
    <w:p w:rsidR="002B16F3" w:rsidRPr="00A945B3" w:rsidRDefault="002B16F3" w:rsidP="003533F6">
      <w:pPr>
        <w:pStyle w:val="Default"/>
        <w:ind w:right="-2"/>
        <w:jc w:val="both"/>
        <w:rPr>
          <w:rFonts w:ascii="Arial" w:hAnsi="Arial" w:cs="Arial"/>
          <w:strike/>
          <w:color w:val="auto"/>
          <w:sz w:val="21"/>
          <w:szCs w:val="21"/>
        </w:rPr>
      </w:pPr>
    </w:p>
    <w:p w:rsidR="00F04EC1" w:rsidRPr="00A945B3" w:rsidRDefault="00812623" w:rsidP="00A732F1">
      <w:pPr>
        <w:autoSpaceDE w:val="0"/>
        <w:autoSpaceDN w:val="0"/>
        <w:adjustRightInd w:val="0"/>
        <w:jc w:val="both"/>
        <w:rPr>
          <w:rFonts w:cs="Arial"/>
          <w:szCs w:val="21"/>
        </w:rPr>
      </w:pPr>
      <w:r w:rsidRPr="00A945B3">
        <w:rPr>
          <w:rFonts w:cs="Arial"/>
          <w:szCs w:val="21"/>
        </w:rPr>
        <w:t xml:space="preserve">                    </w:t>
      </w:r>
    </w:p>
    <w:p w:rsidR="00F04EC1" w:rsidRPr="00A945B3" w:rsidRDefault="00F04EC1" w:rsidP="00A732F1">
      <w:pPr>
        <w:autoSpaceDE w:val="0"/>
        <w:autoSpaceDN w:val="0"/>
        <w:adjustRightInd w:val="0"/>
        <w:jc w:val="both"/>
        <w:rPr>
          <w:rFonts w:cs="Arial"/>
          <w:szCs w:val="21"/>
        </w:rPr>
      </w:pPr>
    </w:p>
    <w:p w:rsidR="00812623" w:rsidRPr="00A945B3" w:rsidRDefault="00F04EC1" w:rsidP="00A732F1">
      <w:pPr>
        <w:autoSpaceDE w:val="0"/>
        <w:autoSpaceDN w:val="0"/>
        <w:adjustRightInd w:val="0"/>
        <w:jc w:val="both"/>
        <w:rPr>
          <w:rFonts w:cs="Arial"/>
          <w:szCs w:val="21"/>
        </w:rPr>
      </w:pPr>
      <w:r w:rsidRPr="00A945B3">
        <w:rPr>
          <w:rFonts w:cs="Arial"/>
          <w:szCs w:val="21"/>
        </w:rPr>
        <w:tab/>
      </w:r>
      <w:r w:rsidR="00812623" w:rsidRPr="00A945B3">
        <w:rPr>
          <w:rFonts w:cs="Arial"/>
          <w:szCs w:val="21"/>
        </w:rPr>
        <w:t xml:space="preserve"> päiväys</w:t>
      </w:r>
      <w:r w:rsidR="00A732F1" w:rsidRPr="00A945B3">
        <w:rPr>
          <w:rFonts w:cs="Arial"/>
          <w:szCs w:val="21"/>
        </w:rPr>
        <w:tab/>
      </w:r>
      <w:r w:rsidR="00E718D5" w:rsidRPr="00A945B3">
        <w:rPr>
          <w:rFonts w:cs="Arial"/>
          <w:szCs w:val="21"/>
        </w:rPr>
        <w:fldChar w:fldCharType="begin">
          <w:ffData>
            <w:name w:val="päiväys"/>
            <w:enabled/>
            <w:calcOnExit w:val="0"/>
            <w:textInput/>
          </w:ffData>
        </w:fldChar>
      </w:r>
      <w:bookmarkStart w:id="8" w:name="päiväys"/>
      <w:r w:rsidR="00E718D5" w:rsidRPr="00A945B3">
        <w:rPr>
          <w:rFonts w:cs="Arial"/>
          <w:szCs w:val="21"/>
        </w:rPr>
        <w:instrText xml:space="preserve"> FORMTEXT </w:instrText>
      </w:r>
      <w:r w:rsidR="00E718D5" w:rsidRPr="00A945B3">
        <w:rPr>
          <w:rFonts w:cs="Arial"/>
          <w:szCs w:val="21"/>
        </w:rPr>
      </w:r>
      <w:r w:rsidR="00E718D5" w:rsidRPr="00A945B3">
        <w:rPr>
          <w:rFonts w:cs="Arial"/>
          <w:szCs w:val="21"/>
        </w:rPr>
        <w:fldChar w:fldCharType="separate"/>
      </w:r>
      <w:r w:rsidR="00E718D5" w:rsidRPr="00A945B3">
        <w:rPr>
          <w:rFonts w:cs="Arial"/>
          <w:noProof/>
          <w:szCs w:val="21"/>
        </w:rPr>
        <w:t> </w:t>
      </w:r>
      <w:r w:rsidR="00E718D5" w:rsidRPr="00A945B3">
        <w:rPr>
          <w:rFonts w:cs="Arial"/>
          <w:noProof/>
          <w:szCs w:val="21"/>
        </w:rPr>
        <w:t> </w:t>
      </w:r>
      <w:r w:rsidR="00E718D5" w:rsidRPr="00A945B3">
        <w:rPr>
          <w:rFonts w:cs="Arial"/>
          <w:noProof/>
          <w:szCs w:val="21"/>
        </w:rPr>
        <w:t> </w:t>
      </w:r>
      <w:r w:rsidR="00E718D5" w:rsidRPr="00A945B3">
        <w:rPr>
          <w:rFonts w:cs="Arial"/>
          <w:noProof/>
          <w:szCs w:val="21"/>
        </w:rPr>
        <w:t> </w:t>
      </w:r>
      <w:r w:rsidR="00E718D5" w:rsidRPr="00A945B3">
        <w:rPr>
          <w:rFonts w:cs="Arial"/>
          <w:noProof/>
          <w:szCs w:val="21"/>
        </w:rPr>
        <w:t> </w:t>
      </w:r>
      <w:r w:rsidR="00E718D5" w:rsidRPr="00A945B3">
        <w:rPr>
          <w:rFonts w:cs="Arial"/>
          <w:szCs w:val="21"/>
        </w:rPr>
        <w:fldChar w:fldCharType="end"/>
      </w:r>
      <w:bookmarkEnd w:id="8"/>
      <w:r w:rsidR="00812623" w:rsidRPr="00A945B3">
        <w:rPr>
          <w:rFonts w:cs="Arial"/>
          <w:szCs w:val="21"/>
        </w:rPr>
        <w:tab/>
      </w:r>
    </w:p>
    <w:p w:rsidR="00A732F1" w:rsidRPr="00A945B3" w:rsidRDefault="00A732F1" w:rsidP="00A732F1">
      <w:pPr>
        <w:autoSpaceDE w:val="0"/>
        <w:autoSpaceDN w:val="0"/>
        <w:adjustRightInd w:val="0"/>
        <w:jc w:val="both"/>
        <w:rPr>
          <w:rFonts w:cs="Arial"/>
          <w:szCs w:val="21"/>
        </w:rPr>
      </w:pPr>
    </w:p>
    <w:p w:rsidR="00392EB9" w:rsidRPr="00A945B3" w:rsidRDefault="00392EB9" w:rsidP="00392EB9">
      <w:pPr>
        <w:autoSpaceDE w:val="0"/>
        <w:autoSpaceDN w:val="0"/>
        <w:adjustRightInd w:val="0"/>
        <w:jc w:val="both"/>
        <w:rPr>
          <w:rFonts w:cs="Arial"/>
          <w:szCs w:val="21"/>
        </w:rPr>
      </w:pPr>
    </w:p>
    <w:p w:rsidR="002A64C3" w:rsidRPr="00A945B3" w:rsidRDefault="002A64C3" w:rsidP="00B82B4B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8D24D5" w:rsidRPr="00A945B3" w:rsidRDefault="00812623" w:rsidP="002A64C3">
      <w:pPr>
        <w:autoSpaceDE w:val="0"/>
        <w:autoSpaceDN w:val="0"/>
        <w:adjustRightInd w:val="0"/>
        <w:ind w:left="1298"/>
        <w:jc w:val="both"/>
        <w:rPr>
          <w:rFonts w:cs="Arial"/>
          <w:szCs w:val="21"/>
        </w:rPr>
      </w:pPr>
      <w:r w:rsidRPr="00A945B3">
        <w:rPr>
          <w:rFonts w:cs="Arial"/>
          <w:szCs w:val="21"/>
        </w:rPr>
        <w:tab/>
      </w:r>
      <w:r w:rsidR="00E718D5" w:rsidRPr="00A945B3">
        <w:rPr>
          <w:rFonts w:cs="Arial"/>
          <w:szCs w:val="21"/>
        </w:rPr>
        <w:fldChar w:fldCharType="begin">
          <w:ffData>
            <w:name w:val="tehtävä"/>
            <w:enabled/>
            <w:calcOnExit w:val="0"/>
            <w:textInput/>
          </w:ffData>
        </w:fldChar>
      </w:r>
      <w:bookmarkStart w:id="9" w:name="tehtävä"/>
      <w:r w:rsidR="00E718D5" w:rsidRPr="00A945B3">
        <w:rPr>
          <w:rFonts w:cs="Arial"/>
          <w:szCs w:val="21"/>
        </w:rPr>
        <w:instrText xml:space="preserve"> FORMTEXT </w:instrText>
      </w:r>
      <w:r w:rsidR="00E718D5" w:rsidRPr="00A945B3">
        <w:rPr>
          <w:rFonts w:cs="Arial"/>
          <w:szCs w:val="21"/>
        </w:rPr>
      </w:r>
      <w:r w:rsidR="00E718D5" w:rsidRPr="00A945B3">
        <w:rPr>
          <w:rFonts w:cs="Arial"/>
          <w:szCs w:val="21"/>
        </w:rPr>
        <w:fldChar w:fldCharType="separate"/>
      </w:r>
      <w:r w:rsidR="00E718D5" w:rsidRPr="00A945B3">
        <w:rPr>
          <w:rFonts w:cs="Arial"/>
          <w:noProof/>
          <w:szCs w:val="21"/>
        </w:rPr>
        <w:t> </w:t>
      </w:r>
      <w:r w:rsidR="00E718D5" w:rsidRPr="00A945B3">
        <w:rPr>
          <w:rFonts w:cs="Arial"/>
          <w:noProof/>
          <w:szCs w:val="21"/>
        </w:rPr>
        <w:t> </w:t>
      </w:r>
      <w:r w:rsidR="00E718D5" w:rsidRPr="00A945B3">
        <w:rPr>
          <w:rFonts w:cs="Arial"/>
          <w:noProof/>
          <w:szCs w:val="21"/>
        </w:rPr>
        <w:t> </w:t>
      </w:r>
      <w:r w:rsidR="00E718D5" w:rsidRPr="00A945B3">
        <w:rPr>
          <w:rFonts w:cs="Arial"/>
          <w:noProof/>
          <w:szCs w:val="21"/>
        </w:rPr>
        <w:t> </w:t>
      </w:r>
      <w:r w:rsidR="00E718D5" w:rsidRPr="00A945B3">
        <w:rPr>
          <w:rFonts w:cs="Arial"/>
          <w:noProof/>
          <w:szCs w:val="21"/>
        </w:rPr>
        <w:t> </w:t>
      </w:r>
      <w:r w:rsidR="00E718D5" w:rsidRPr="00A945B3">
        <w:rPr>
          <w:rFonts w:cs="Arial"/>
          <w:szCs w:val="21"/>
        </w:rPr>
        <w:fldChar w:fldCharType="end"/>
      </w:r>
      <w:bookmarkEnd w:id="9"/>
    </w:p>
    <w:p w:rsidR="00392EB9" w:rsidRPr="00A945B3" w:rsidRDefault="00392EB9" w:rsidP="00812623">
      <w:pPr>
        <w:autoSpaceDE w:val="0"/>
        <w:autoSpaceDN w:val="0"/>
        <w:adjustRightInd w:val="0"/>
        <w:ind w:left="1298"/>
        <w:jc w:val="both"/>
        <w:rPr>
          <w:rFonts w:cs="Arial"/>
          <w:szCs w:val="21"/>
        </w:rPr>
      </w:pPr>
      <w:r w:rsidRPr="00A945B3">
        <w:rPr>
          <w:rFonts w:cs="Arial"/>
          <w:szCs w:val="21"/>
        </w:rPr>
        <w:t xml:space="preserve"> </w:t>
      </w:r>
      <w:r w:rsidR="00812623" w:rsidRPr="00A945B3">
        <w:rPr>
          <w:rFonts w:cs="Arial"/>
          <w:szCs w:val="21"/>
        </w:rPr>
        <w:tab/>
      </w:r>
      <w:r w:rsidRPr="00A945B3">
        <w:rPr>
          <w:rFonts w:cs="Arial"/>
          <w:szCs w:val="21"/>
        </w:rPr>
        <w:t>nimi</w:t>
      </w:r>
    </w:p>
    <w:p w:rsidR="002A64C3" w:rsidRPr="00A945B3" w:rsidRDefault="00392EB9" w:rsidP="00812623">
      <w:pPr>
        <w:autoSpaceDE w:val="0"/>
        <w:autoSpaceDN w:val="0"/>
        <w:adjustRightInd w:val="0"/>
        <w:ind w:left="1298"/>
        <w:jc w:val="both"/>
        <w:rPr>
          <w:rFonts w:cs="Arial"/>
          <w:szCs w:val="21"/>
        </w:rPr>
      </w:pPr>
      <w:r w:rsidRPr="00A945B3">
        <w:rPr>
          <w:rFonts w:cs="Arial"/>
          <w:szCs w:val="21"/>
        </w:rPr>
        <w:tab/>
      </w:r>
      <w:r w:rsidR="00B82B4B" w:rsidRPr="00A945B3">
        <w:rPr>
          <w:rFonts w:cs="Arial"/>
          <w:szCs w:val="21"/>
        </w:rPr>
        <w:t>tehtävä</w:t>
      </w:r>
    </w:p>
    <w:p w:rsidR="00392EB9" w:rsidRPr="00A945B3" w:rsidRDefault="00AE0009" w:rsidP="00812623">
      <w:pPr>
        <w:autoSpaceDE w:val="0"/>
        <w:autoSpaceDN w:val="0"/>
        <w:adjustRightInd w:val="0"/>
        <w:ind w:left="1298"/>
        <w:jc w:val="both"/>
        <w:rPr>
          <w:rFonts w:cs="Arial"/>
          <w:szCs w:val="21"/>
        </w:rPr>
      </w:pPr>
      <w:r>
        <w:rPr>
          <w:rFonts w:cs="Arial"/>
          <w:szCs w:val="21"/>
        </w:rPr>
        <w:tab/>
        <w:t>k</w:t>
      </w:r>
      <w:r w:rsidR="00BA0E0B">
        <w:rPr>
          <w:rFonts w:cs="Arial"/>
          <w:szCs w:val="21"/>
        </w:rPr>
        <w:t xml:space="preserve">unta </w:t>
      </w:r>
    </w:p>
    <w:p w:rsidR="00B82B4B" w:rsidRPr="00027786" w:rsidRDefault="00B82B4B" w:rsidP="002A64C3">
      <w:pPr>
        <w:autoSpaceDE w:val="0"/>
        <w:autoSpaceDN w:val="0"/>
        <w:adjustRightInd w:val="0"/>
        <w:ind w:left="1298"/>
        <w:jc w:val="both"/>
        <w:rPr>
          <w:rFonts w:cs="Arial"/>
          <w:color w:val="000000"/>
          <w:szCs w:val="21"/>
        </w:rPr>
      </w:pPr>
    </w:p>
    <w:p w:rsidR="00BB30CA" w:rsidRDefault="00BB30CA" w:rsidP="00B644FB">
      <w:pPr>
        <w:ind w:left="2608" w:hanging="2608"/>
        <w:rPr>
          <w:rFonts w:cs="Arial"/>
          <w:color w:val="000000"/>
          <w:szCs w:val="21"/>
        </w:rPr>
      </w:pPr>
    </w:p>
    <w:p w:rsidR="00CC2729" w:rsidRDefault="00CC2729" w:rsidP="00CC2729">
      <w:pPr>
        <w:pStyle w:val="Default"/>
        <w:ind w:right="-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Hakemuksen liitteet: </w:t>
      </w:r>
    </w:p>
    <w:p w:rsidR="00CC2729" w:rsidRPr="008A6061" w:rsidRDefault="00CC2729" w:rsidP="00CC2729">
      <w:pPr>
        <w:pStyle w:val="Default"/>
        <w:ind w:right="-2"/>
        <w:jc w:val="both"/>
        <w:rPr>
          <w:rFonts w:ascii="Arial" w:hAnsi="Arial" w:cs="Arial"/>
          <w:color w:val="auto"/>
          <w:sz w:val="21"/>
          <w:szCs w:val="21"/>
        </w:rPr>
      </w:pPr>
      <w:r w:rsidRPr="00A732F1">
        <w:rPr>
          <w:rFonts w:ascii="Arial" w:hAnsi="Arial" w:cs="Arial"/>
          <w:color w:val="auto"/>
          <w:sz w:val="21"/>
          <w:szCs w:val="21"/>
        </w:rPr>
        <w:t>liite 1. Kuntien yhtei</w:t>
      </w:r>
      <w:r w:rsidR="008A6061">
        <w:rPr>
          <w:rFonts w:ascii="Arial" w:hAnsi="Arial" w:cs="Arial"/>
          <w:color w:val="auto"/>
          <w:sz w:val="21"/>
          <w:szCs w:val="21"/>
        </w:rPr>
        <w:t>stä kokeilua koskeva aiesopimus</w:t>
      </w:r>
    </w:p>
    <w:p w:rsidR="00CC2729" w:rsidRDefault="00CC2729" w:rsidP="00CC2729">
      <w:pPr>
        <w:pStyle w:val="Default"/>
        <w:ind w:right="-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liite 2. Kokeiluun osallistuvien kuntien kunnanhallitusten päätökset (pöytäkirjat) </w:t>
      </w:r>
    </w:p>
    <w:p w:rsidR="00B71B5D" w:rsidRDefault="00B71B5D" w:rsidP="00B644FB">
      <w:pPr>
        <w:ind w:left="2608" w:hanging="2608"/>
        <w:rPr>
          <w:rFonts w:cs="Arial"/>
          <w:color w:val="000000"/>
          <w:szCs w:val="21"/>
        </w:rPr>
      </w:pPr>
    </w:p>
    <w:sectPr w:rsidR="00B71B5D" w:rsidSect="00BA0FD7">
      <w:headerReference w:type="default" r:id="rId14"/>
      <w:headerReference w:type="first" r:id="rId15"/>
      <w:footerReference w:type="first" r:id="rId16"/>
      <w:type w:val="continuous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120" w:rsidRDefault="00754120">
      <w:r>
        <w:separator/>
      </w:r>
    </w:p>
    <w:p w:rsidR="00754120" w:rsidRDefault="00754120"/>
  </w:endnote>
  <w:endnote w:type="continuationSeparator" w:id="0">
    <w:p w:rsidR="00754120" w:rsidRDefault="00754120">
      <w:r>
        <w:continuationSeparator/>
      </w:r>
    </w:p>
    <w:p w:rsidR="00754120" w:rsidRDefault="007541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F16" w:rsidRDefault="009C1AA0" w:rsidP="00BA0FD7">
    <w:r>
      <w:rPr>
        <w:noProof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0F16" w:rsidRPr="00F4037D" w:rsidRDefault="002B0F16" w:rsidP="00BA0FD7"/>
  <w:p w:rsidR="002B0F16" w:rsidRDefault="002B0F16" w:rsidP="00BA0F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120" w:rsidRDefault="00754120">
      <w:r>
        <w:separator/>
      </w:r>
    </w:p>
    <w:p w:rsidR="00754120" w:rsidRDefault="00754120"/>
  </w:footnote>
  <w:footnote w:type="continuationSeparator" w:id="0">
    <w:p w:rsidR="00754120" w:rsidRDefault="00754120">
      <w:r>
        <w:continuationSeparator/>
      </w:r>
    </w:p>
    <w:p w:rsidR="00754120" w:rsidRDefault="007541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F3" w:rsidRDefault="009C1AA0" w:rsidP="00A07662">
    <w:pPr>
      <w:pStyle w:val="Yltunniste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216" behindDoc="1" locked="1" layoutInCell="0" allowOverlap="1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0" b="0"/>
              <wp:wrapNone/>
              <wp:docPr id="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662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126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Pr="00A96D0F">
                            <w:t>/</w:t>
                          </w:r>
                          <w:r w:rsidR="006C3283">
                            <w:fldChar w:fldCharType="begin"/>
                          </w:r>
                          <w:r w:rsidR="006C3283">
                            <w:instrText xml:space="preserve"> NUMPAGES </w:instrText>
                          </w:r>
                          <w:r w:rsidR="006C3283">
                            <w:fldChar w:fldCharType="separate"/>
                          </w:r>
                          <w:r w:rsidR="00E97D4B">
                            <w:rPr>
                              <w:noProof/>
                            </w:rPr>
                            <w:t>1</w:t>
                          </w:r>
                          <w:r w:rsidR="006C3283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A07662" w:rsidRDefault="00A07662" w:rsidP="00A07662">
                          <w:pPr>
                            <w:pStyle w:val="Yltunniste"/>
                            <w:jc w:val="right"/>
                          </w:pPr>
                          <w:r>
                            <w:rPr>
                              <w:rStyle w:val="akptunniste"/>
                            </w:rPr>
                            <w:fldChar w:fldCharType="begin"/>
                          </w:r>
                          <w:r>
                            <w:rPr>
                              <w:rStyle w:val="akptunniste"/>
                            </w:rPr>
                            <w:instrText xml:space="preserve"> DOCPROPERTY  tweb_doc_identifier  \* MERGEFORMAT </w:instrText>
                          </w:r>
                          <w:r>
                            <w:rPr>
                              <w:rStyle w:val="akptunniste"/>
                            </w:rPr>
                            <w:fldChar w:fldCharType="end"/>
                          </w:r>
                        </w:p>
                        <w:p w:rsidR="00A07662" w:rsidRPr="00FB630F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272.1pt;margin-top:28.05pt;width:267.1pt;height:2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LA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MwMOXpWhWD10MLfrqHfWizparae5F/VYiLTUX4nq6kFF1FSQHp+eame3F1&#10;wFEGZNd9EAXEIQctLFBfysbUDqqBAB3a9HRujcklh83JJAr8ORzlcDaZzoLJ1IYg8Xi7lUq/o6JB&#10;xkiwhNZbdHK8V9pkQ+LRxQTjImN1bdtf86sNcBx2IDZcNWcmC9vNH5EXbRfbReiEwWzrhF6aOqts&#10;EzqzzJ9P00m62aT+TxPXD+OKFQXlJsyoLD/8s86dND5o4qwtJWpWGDiTkpL73aaW6EhA2Zn9TgW5&#10;cHOv07BFAC4vKPlB6K2DyMlmi7kTZuHUiebewvH8aB3NvDAK0+ya0j3j9N8poS7B0TSYDmL6LTfP&#10;fq+5kbhhGmZHzZoEL85OJDYS3PLCtlYTVg/2RSlM+s+lgHaPjbaCNRod1Kr7XQ8oRsU7UTyBdKUA&#10;ZYEIYeCBUQn5HaMOhkeC1bcDkRSj+j0H+ZtJMxpyNHajQXgOVxOsMRrMjR4m0qGVbF8B8vDAuFjB&#10;EymZVe9zFqeHBQPBkjgNLzNxLv+t1/OIXf4C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OVNIsC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:rsidR="00A07662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1126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Pr="00A96D0F">
                      <w:t>/</w:t>
                    </w:r>
                    <w:r w:rsidR="006C3283">
                      <w:fldChar w:fldCharType="begin"/>
                    </w:r>
                    <w:r w:rsidR="006C3283">
                      <w:instrText xml:space="preserve"> NUMPAGES </w:instrText>
                    </w:r>
                    <w:r w:rsidR="006C3283">
                      <w:fldChar w:fldCharType="separate"/>
                    </w:r>
                    <w:r w:rsidR="00E97D4B">
                      <w:rPr>
                        <w:noProof/>
                      </w:rPr>
                      <w:t>1</w:t>
                    </w:r>
                    <w:r w:rsidR="006C3283">
                      <w:rPr>
                        <w:noProof/>
                      </w:rPr>
                      <w:fldChar w:fldCharType="end"/>
                    </w:r>
                  </w:p>
                  <w:p w:rsidR="00A07662" w:rsidRDefault="00A07662" w:rsidP="00A07662">
                    <w:pPr>
                      <w:pStyle w:val="Yltunniste"/>
                      <w:jc w:val="right"/>
                    </w:pPr>
                    <w:r>
                      <w:rPr>
                        <w:rStyle w:val="akptunniste"/>
                      </w:rPr>
                      <w:fldChar w:fldCharType="begin"/>
                    </w:r>
                    <w:r>
                      <w:rPr>
                        <w:rStyle w:val="akptunniste"/>
                      </w:rPr>
                      <w:instrText xml:space="preserve"> DOCPROPERTY  tweb_doc_identifier  \* MERGEFORMAT </w:instrText>
                    </w:r>
                    <w:r>
                      <w:rPr>
                        <w:rStyle w:val="akptunniste"/>
                      </w:rPr>
                      <w:fldChar w:fldCharType="end"/>
                    </w:r>
                  </w:p>
                  <w:p w:rsidR="00A07662" w:rsidRPr="00FB630F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5650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CA" w:rsidRDefault="009C1AA0" w:rsidP="00BB30CA">
    <w:pPr>
      <w:pStyle w:val="Yltunniste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6443345</wp:posOffset>
              </wp:positionH>
              <wp:positionV relativeFrom="page">
                <wp:posOffset>1579245</wp:posOffset>
              </wp:positionV>
              <wp:extent cx="814070" cy="201295"/>
              <wp:effectExtent l="0" t="0" r="0" b="0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CC9" w:rsidRDefault="000E4CC9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568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Pr="00A96D0F"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CF568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0E4CC9" w:rsidRPr="00FB630F" w:rsidRDefault="000E4CC9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7.35pt;margin-top:124.35pt;width:64.1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xZ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ojW56+0yl43XfgZwbYhzY7qrq7k/SrRkKuayJ27EYp2deMlJBeaG/6Z1dH&#10;HG1Btv0HWUIcsjfSAQ2Vam3toBoI0KFNj6fW2FwobC7DOFjACYUjqFSUzFwEkk6XO6XNOyZbZI0M&#10;K+i8AyeHO21sMiSdXGwsIQveNK77jXi2AY7jDoSGq/bMJuGa+SMJks1ys4y9OJpvvDjIc++mWMfe&#10;vAgXs/wyX6/z8KeNG8ZpzcuSCRtmElYY/1njjhIfJXGSlpYNLy2cTUmr3XbdKHQgIOzCfceCnLn5&#10;z9NwRQAuLyiFURzcRolXzJcLLy7imZcsgqUXhMltMg/iJM6L55TuuGD/Tgn1GU5m0WzU0m+5Be57&#10;zY2kLTcwOhregjpOTiS1CtyI0rXWEN6M9lkpbPpPpYB2T412erUSHcVqhu3gXoYTs9XyVpaPIGAl&#10;QWCgRRh7YNRSfceohxGSYf1tTxTDqHkv4BHYeTMZajK2k0EEhasZNhiN5tqMc2nfKb6rAXl8ZkLe&#10;wEOpuBPxUxbH5wVjwXE5jjA7d87/ndfToF39AgAA//8DAFBLAwQUAAYACAAAACEArc7fHeEAAAAN&#10;AQAADwAAAGRycy9kb3ducmV2LnhtbEyPwU7DMBBE70j8g7VI3KidKCppiFNVCE5IiDQcODqxm1iN&#10;1yF22/D3bE9w29kdzb4pt4sb2dnMwXqUkKwEMIOd1xZ7CZ/N60MOLESFWo0ejYQfE2Bb3d6UqtD+&#10;grU572PPKARDoSQMMU4F56EbjFNh5SeDdDv42alIcu65ntWFwt3IUyHW3CmL9GFQk3keTHfcn5yE&#10;3RfWL/b7vf2oD7Vtmo3At/VRyvu7ZfcELJol/pnhik/oUBFT60+oAxtJiyR7JK+ENMtpuFqSLN0A&#10;a2mViwx4VfL/LapfAAAA//8DAFBLAQItABQABgAIAAAAIQC2gziS/gAAAOEBAAATAAAAAAAAAAAA&#10;AAAAAAAAAABbQ29udGVudF9UeXBlc10ueG1sUEsBAi0AFAAGAAgAAAAhADj9If/WAAAAlAEAAAsA&#10;AAAAAAAAAAAAAAAALwEAAF9yZWxzLy5yZWxzUEsBAi0AFAAGAAgAAAAhADkgHFmuAgAAsAUAAA4A&#10;AAAAAAAAAAAAAAAALgIAAGRycy9lMm9Eb2MueG1sUEsBAi0AFAAGAAgAAAAhAK3O3x3hAAAADQEA&#10;AA8AAAAAAAAAAAAAAAAACAUAAGRycy9kb3ducmV2LnhtbFBLBQYAAAAABAAEAPMAAAAWBgAAAAA=&#10;" o:allowincell="f" filled="f" stroked="f">
              <v:textbox inset="0,0,0,0">
                <w:txbxContent>
                  <w:p w:rsidR="000E4CC9" w:rsidRDefault="000E4CC9" w:rsidP="000E4CC9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F568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 w:rsidRPr="00A96D0F">
                      <w:t>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CF568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0E4CC9" w:rsidRPr="00FB630F" w:rsidRDefault="000E4CC9" w:rsidP="000E4CC9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>
    <w:pPr>
      <w:pStyle w:val="Yltunniste"/>
    </w:pPr>
  </w:p>
  <w:p w:rsidR="00BB30CA" w:rsidRDefault="009C1AA0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2950210</wp:posOffset>
          </wp:positionH>
          <wp:positionV relativeFrom="page">
            <wp:posOffset>294005</wp:posOffset>
          </wp:positionV>
          <wp:extent cx="1623695" cy="860425"/>
          <wp:effectExtent l="0" t="0" r="0" b="0"/>
          <wp:wrapNone/>
          <wp:docPr id="2" name="Kuva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ADE"/>
    <w:multiLevelType w:val="hybridMultilevel"/>
    <w:tmpl w:val="F54C1676"/>
    <w:lvl w:ilvl="0" w:tplc="55948CFA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17804C1"/>
    <w:multiLevelType w:val="hybridMultilevel"/>
    <w:tmpl w:val="44747B2C"/>
    <w:lvl w:ilvl="0" w:tplc="CCB262DE">
      <w:numFmt w:val="bullet"/>
      <w:lvlText w:val="-"/>
      <w:lvlJc w:val="left"/>
      <w:pPr>
        <w:ind w:left="1658" w:hanging="360"/>
      </w:pPr>
      <w:rPr>
        <w:rFonts w:ascii="Arial" w:eastAsia="Times New Roman" w:hAnsi="Arial" w:cs="Arial" w:hint="default"/>
        <w:b/>
      </w:rPr>
    </w:lvl>
    <w:lvl w:ilvl="1" w:tplc="040B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" w15:restartNumberingAfterBreak="0">
    <w:nsid w:val="0F4C7FB1"/>
    <w:multiLevelType w:val="hybridMultilevel"/>
    <w:tmpl w:val="A912C7AA"/>
    <w:lvl w:ilvl="0" w:tplc="704C7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F4A56"/>
    <w:multiLevelType w:val="hybridMultilevel"/>
    <w:tmpl w:val="0BE00C50"/>
    <w:lvl w:ilvl="0" w:tplc="DBDE8D54">
      <w:start w:val="1"/>
      <w:numFmt w:val="bullet"/>
      <w:lvlText w:val="•"/>
      <w:lvlJc w:val="left"/>
      <w:pPr>
        <w:tabs>
          <w:tab w:val="num" w:pos="1664"/>
        </w:tabs>
        <w:ind w:left="1664" w:hanging="360"/>
      </w:pPr>
      <w:rPr>
        <w:rFonts w:ascii="Arial" w:hAnsi="Arial" w:hint="default"/>
      </w:rPr>
    </w:lvl>
    <w:lvl w:ilvl="1" w:tplc="4EF21CC4" w:tentative="1">
      <w:start w:val="1"/>
      <w:numFmt w:val="bullet"/>
      <w:lvlText w:val="•"/>
      <w:lvlJc w:val="left"/>
      <w:pPr>
        <w:tabs>
          <w:tab w:val="num" w:pos="2384"/>
        </w:tabs>
        <w:ind w:left="2384" w:hanging="360"/>
      </w:pPr>
      <w:rPr>
        <w:rFonts w:ascii="Arial" w:hAnsi="Arial" w:hint="default"/>
      </w:rPr>
    </w:lvl>
    <w:lvl w:ilvl="2" w:tplc="E362ACBA" w:tentative="1">
      <w:start w:val="1"/>
      <w:numFmt w:val="bullet"/>
      <w:lvlText w:val="•"/>
      <w:lvlJc w:val="left"/>
      <w:pPr>
        <w:tabs>
          <w:tab w:val="num" w:pos="3104"/>
        </w:tabs>
        <w:ind w:left="3104" w:hanging="360"/>
      </w:pPr>
      <w:rPr>
        <w:rFonts w:ascii="Arial" w:hAnsi="Arial" w:hint="default"/>
      </w:rPr>
    </w:lvl>
    <w:lvl w:ilvl="3" w:tplc="065C668E" w:tentative="1">
      <w:start w:val="1"/>
      <w:numFmt w:val="bullet"/>
      <w:lvlText w:val="•"/>
      <w:lvlJc w:val="left"/>
      <w:pPr>
        <w:tabs>
          <w:tab w:val="num" w:pos="3824"/>
        </w:tabs>
        <w:ind w:left="3824" w:hanging="360"/>
      </w:pPr>
      <w:rPr>
        <w:rFonts w:ascii="Arial" w:hAnsi="Arial" w:hint="default"/>
      </w:rPr>
    </w:lvl>
    <w:lvl w:ilvl="4" w:tplc="CDF48B06" w:tentative="1">
      <w:start w:val="1"/>
      <w:numFmt w:val="bullet"/>
      <w:lvlText w:val="•"/>
      <w:lvlJc w:val="left"/>
      <w:pPr>
        <w:tabs>
          <w:tab w:val="num" w:pos="4544"/>
        </w:tabs>
        <w:ind w:left="4544" w:hanging="360"/>
      </w:pPr>
      <w:rPr>
        <w:rFonts w:ascii="Arial" w:hAnsi="Arial" w:hint="default"/>
      </w:rPr>
    </w:lvl>
    <w:lvl w:ilvl="5" w:tplc="DDC8E526" w:tentative="1">
      <w:start w:val="1"/>
      <w:numFmt w:val="bullet"/>
      <w:lvlText w:val="•"/>
      <w:lvlJc w:val="left"/>
      <w:pPr>
        <w:tabs>
          <w:tab w:val="num" w:pos="5264"/>
        </w:tabs>
        <w:ind w:left="5264" w:hanging="360"/>
      </w:pPr>
      <w:rPr>
        <w:rFonts w:ascii="Arial" w:hAnsi="Arial" w:hint="default"/>
      </w:rPr>
    </w:lvl>
    <w:lvl w:ilvl="6" w:tplc="6DAA9AF2" w:tentative="1">
      <w:start w:val="1"/>
      <w:numFmt w:val="bullet"/>
      <w:lvlText w:val="•"/>
      <w:lvlJc w:val="left"/>
      <w:pPr>
        <w:tabs>
          <w:tab w:val="num" w:pos="5984"/>
        </w:tabs>
        <w:ind w:left="5984" w:hanging="360"/>
      </w:pPr>
      <w:rPr>
        <w:rFonts w:ascii="Arial" w:hAnsi="Arial" w:hint="default"/>
      </w:rPr>
    </w:lvl>
    <w:lvl w:ilvl="7" w:tplc="A134D4F2" w:tentative="1">
      <w:start w:val="1"/>
      <w:numFmt w:val="bullet"/>
      <w:lvlText w:val="•"/>
      <w:lvlJc w:val="left"/>
      <w:pPr>
        <w:tabs>
          <w:tab w:val="num" w:pos="6704"/>
        </w:tabs>
        <w:ind w:left="6704" w:hanging="360"/>
      </w:pPr>
      <w:rPr>
        <w:rFonts w:ascii="Arial" w:hAnsi="Arial" w:hint="default"/>
      </w:rPr>
    </w:lvl>
    <w:lvl w:ilvl="8" w:tplc="EDAEC3F8" w:tentative="1">
      <w:start w:val="1"/>
      <w:numFmt w:val="bullet"/>
      <w:lvlText w:val="•"/>
      <w:lvlJc w:val="left"/>
      <w:pPr>
        <w:tabs>
          <w:tab w:val="num" w:pos="7424"/>
        </w:tabs>
        <w:ind w:left="7424" w:hanging="360"/>
      </w:pPr>
      <w:rPr>
        <w:rFonts w:ascii="Arial" w:hAnsi="Arial" w:hint="default"/>
      </w:rPr>
    </w:lvl>
  </w:abstractNum>
  <w:abstractNum w:abstractNumId="4" w15:restartNumberingAfterBreak="0">
    <w:nsid w:val="278257E3"/>
    <w:multiLevelType w:val="hybridMultilevel"/>
    <w:tmpl w:val="08D8B2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649B0"/>
    <w:multiLevelType w:val="hybridMultilevel"/>
    <w:tmpl w:val="5E48742E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57215"/>
    <w:multiLevelType w:val="hybridMultilevel"/>
    <w:tmpl w:val="94447AC6"/>
    <w:lvl w:ilvl="0" w:tplc="0D54AC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52678"/>
    <w:multiLevelType w:val="hybridMultilevel"/>
    <w:tmpl w:val="F91ADFBC"/>
    <w:lvl w:ilvl="0" w:tplc="B15A5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10D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E46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42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2ED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C8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E4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C6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0C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9" w15:restartNumberingAfterBreak="0">
    <w:nsid w:val="38E731E4"/>
    <w:multiLevelType w:val="hybridMultilevel"/>
    <w:tmpl w:val="0A92D9E4"/>
    <w:lvl w:ilvl="0" w:tplc="EEF6F9AE">
      <w:numFmt w:val="bullet"/>
      <w:lvlText w:val=""/>
      <w:lvlJc w:val="left"/>
      <w:pPr>
        <w:ind w:left="1664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4BB22522"/>
    <w:multiLevelType w:val="hybridMultilevel"/>
    <w:tmpl w:val="2646B482"/>
    <w:lvl w:ilvl="0" w:tplc="86420C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E176B"/>
    <w:multiLevelType w:val="hybridMultilevel"/>
    <w:tmpl w:val="10E8E0DE"/>
    <w:lvl w:ilvl="0" w:tplc="5B820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C4536C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8ED1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12E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2E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CC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6E2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45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24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82D02B9"/>
    <w:multiLevelType w:val="hybridMultilevel"/>
    <w:tmpl w:val="0944B7B8"/>
    <w:lvl w:ilvl="0" w:tplc="A14A12A0">
      <w:numFmt w:val="bullet"/>
      <w:lvlText w:val="-"/>
      <w:lvlJc w:val="left"/>
      <w:pPr>
        <w:ind w:left="2968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 w15:restartNumberingAfterBreak="0">
    <w:nsid w:val="5B5D4D8C"/>
    <w:multiLevelType w:val="hybridMultilevel"/>
    <w:tmpl w:val="D74049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438AF"/>
    <w:multiLevelType w:val="hybridMultilevel"/>
    <w:tmpl w:val="B928B866"/>
    <w:lvl w:ilvl="0" w:tplc="AF2EF2B0">
      <w:start w:val="1"/>
      <w:numFmt w:val="bullet"/>
      <w:lvlText w:val="•"/>
      <w:lvlJc w:val="left"/>
      <w:pPr>
        <w:tabs>
          <w:tab w:val="num" w:pos="2968"/>
        </w:tabs>
        <w:ind w:left="2968" w:hanging="360"/>
      </w:pPr>
      <w:rPr>
        <w:rFonts w:ascii="Arial" w:hAnsi="Arial" w:cs="Times New Roman" w:hint="default"/>
      </w:rPr>
    </w:lvl>
    <w:lvl w:ilvl="1" w:tplc="FE8C0820">
      <w:start w:val="144"/>
      <w:numFmt w:val="bullet"/>
      <w:lvlText w:val="•"/>
      <w:lvlJc w:val="left"/>
      <w:pPr>
        <w:tabs>
          <w:tab w:val="num" w:pos="3688"/>
        </w:tabs>
        <w:ind w:left="3688" w:hanging="360"/>
      </w:pPr>
      <w:rPr>
        <w:rFonts w:ascii="Arial" w:hAnsi="Arial" w:cs="Times New Roman" w:hint="default"/>
      </w:rPr>
    </w:lvl>
    <w:lvl w:ilvl="2" w:tplc="0AC68F98">
      <w:start w:val="1"/>
      <w:numFmt w:val="bullet"/>
      <w:lvlText w:val="•"/>
      <w:lvlJc w:val="left"/>
      <w:pPr>
        <w:tabs>
          <w:tab w:val="num" w:pos="4408"/>
        </w:tabs>
        <w:ind w:left="4408" w:hanging="360"/>
      </w:pPr>
      <w:rPr>
        <w:rFonts w:ascii="Arial" w:hAnsi="Arial" w:cs="Times New Roman" w:hint="default"/>
      </w:rPr>
    </w:lvl>
    <w:lvl w:ilvl="3" w:tplc="34CA9710">
      <w:start w:val="1"/>
      <w:numFmt w:val="bullet"/>
      <w:lvlText w:val="•"/>
      <w:lvlJc w:val="left"/>
      <w:pPr>
        <w:tabs>
          <w:tab w:val="num" w:pos="5128"/>
        </w:tabs>
        <w:ind w:left="5128" w:hanging="360"/>
      </w:pPr>
      <w:rPr>
        <w:rFonts w:ascii="Arial" w:hAnsi="Arial" w:cs="Times New Roman" w:hint="default"/>
      </w:rPr>
    </w:lvl>
    <w:lvl w:ilvl="4" w:tplc="C2D4C59E">
      <w:start w:val="1"/>
      <w:numFmt w:val="bullet"/>
      <w:lvlText w:val="•"/>
      <w:lvlJc w:val="left"/>
      <w:pPr>
        <w:tabs>
          <w:tab w:val="num" w:pos="5848"/>
        </w:tabs>
        <w:ind w:left="5848" w:hanging="360"/>
      </w:pPr>
      <w:rPr>
        <w:rFonts w:ascii="Arial" w:hAnsi="Arial" w:cs="Times New Roman" w:hint="default"/>
      </w:rPr>
    </w:lvl>
    <w:lvl w:ilvl="5" w:tplc="D8A4A7A8">
      <w:start w:val="1"/>
      <w:numFmt w:val="bullet"/>
      <w:lvlText w:val="•"/>
      <w:lvlJc w:val="left"/>
      <w:pPr>
        <w:tabs>
          <w:tab w:val="num" w:pos="6568"/>
        </w:tabs>
        <w:ind w:left="6568" w:hanging="360"/>
      </w:pPr>
      <w:rPr>
        <w:rFonts w:ascii="Arial" w:hAnsi="Arial" w:cs="Times New Roman" w:hint="default"/>
      </w:rPr>
    </w:lvl>
    <w:lvl w:ilvl="6" w:tplc="6EDA4254">
      <w:start w:val="1"/>
      <w:numFmt w:val="bullet"/>
      <w:lvlText w:val="•"/>
      <w:lvlJc w:val="left"/>
      <w:pPr>
        <w:tabs>
          <w:tab w:val="num" w:pos="7288"/>
        </w:tabs>
        <w:ind w:left="7288" w:hanging="360"/>
      </w:pPr>
      <w:rPr>
        <w:rFonts w:ascii="Arial" w:hAnsi="Arial" w:cs="Times New Roman" w:hint="default"/>
      </w:rPr>
    </w:lvl>
    <w:lvl w:ilvl="7" w:tplc="0A5EF438">
      <w:start w:val="1"/>
      <w:numFmt w:val="bullet"/>
      <w:lvlText w:val="•"/>
      <w:lvlJc w:val="left"/>
      <w:pPr>
        <w:tabs>
          <w:tab w:val="num" w:pos="8008"/>
        </w:tabs>
        <w:ind w:left="8008" w:hanging="360"/>
      </w:pPr>
      <w:rPr>
        <w:rFonts w:ascii="Arial" w:hAnsi="Arial" w:cs="Times New Roman" w:hint="default"/>
      </w:rPr>
    </w:lvl>
    <w:lvl w:ilvl="8" w:tplc="CFFA571A">
      <w:start w:val="1"/>
      <w:numFmt w:val="bullet"/>
      <w:lvlText w:val="•"/>
      <w:lvlJc w:val="left"/>
      <w:pPr>
        <w:tabs>
          <w:tab w:val="num" w:pos="8728"/>
        </w:tabs>
        <w:ind w:left="8728" w:hanging="360"/>
      </w:pPr>
      <w:rPr>
        <w:rFonts w:ascii="Arial" w:hAnsi="Arial" w:cs="Times New Roman" w:hint="default"/>
      </w:rPr>
    </w:lvl>
  </w:abstractNum>
  <w:abstractNum w:abstractNumId="15" w15:restartNumberingAfterBreak="0">
    <w:nsid w:val="656C346A"/>
    <w:multiLevelType w:val="hybridMultilevel"/>
    <w:tmpl w:val="E3E0A37E"/>
    <w:lvl w:ilvl="0" w:tplc="19789A7A">
      <w:numFmt w:val="bullet"/>
      <w:lvlText w:val="-"/>
      <w:lvlJc w:val="left"/>
      <w:pPr>
        <w:ind w:left="404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</w:abstractNum>
  <w:abstractNum w:abstractNumId="16" w15:restartNumberingAfterBreak="0">
    <w:nsid w:val="657E60D7"/>
    <w:multiLevelType w:val="hybridMultilevel"/>
    <w:tmpl w:val="0316CD54"/>
    <w:lvl w:ilvl="0" w:tplc="311EB78C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  <w:color w:val="auto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7" w15:restartNumberingAfterBreak="0">
    <w:nsid w:val="666E577B"/>
    <w:multiLevelType w:val="hybridMultilevel"/>
    <w:tmpl w:val="E334F4EC"/>
    <w:lvl w:ilvl="0" w:tplc="902C4CE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  <w:color w:val="1F497D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8" w15:restartNumberingAfterBreak="0">
    <w:nsid w:val="6E48120F"/>
    <w:multiLevelType w:val="multilevel"/>
    <w:tmpl w:val="FA1E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6"/>
  </w:num>
  <w:num w:numId="5">
    <w:abstractNumId w:val="1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5"/>
  </w:num>
  <w:num w:numId="10">
    <w:abstractNumId w:val="9"/>
  </w:num>
  <w:num w:numId="11">
    <w:abstractNumId w:val="0"/>
  </w:num>
  <w:num w:numId="12">
    <w:abstractNumId w:val="5"/>
  </w:num>
  <w:num w:numId="13">
    <w:abstractNumId w:val="11"/>
  </w:num>
  <w:num w:numId="14">
    <w:abstractNumId w:val="3"/>
  </w:num>
  <w:num w:numId="15">
    <w:abstractNumId w:val="1"/>
  </w:num>
  <w:num w:numId="16">
    <w:abstractNumId w:val="7"/>
  </w:num>
  <w:num w:numId="17">
    <w:abstractNumId w:val="18"/>
  </w:num>
  <w:num w:numId="18">
    <w:abstractNumId w:val="12"/>
  </w:num>
  <w:num w:numId="19">
    <w:abstractNumId w:val="1"/>
  </w:num>
  <w:num w:numId="20">
    <w:abstractNumId w:val="10"/>
  </w:num>
  <w:num w:numId="21">
    <w:abstractNumId w:val="12"/>
  </w:num>
  <w:num w:numId="22">
    <w:abstractNumId w:val="13"/>
  </w:num>
  <w:num w:numId="2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styleLockQFSet/>
  <w:defaultTabStop w:val="1304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C"/>
    <w:rsid w:val="000108C5"/>
    <w:rsid w:val="000133EA"/>
    <w:rsid w:val="0001713F"/>
    <w:rsid w:val="000230FC"/>
    <w:rsid w:val="000243F5"/>
    <w:rsid w:val="00024523"/>
    <w:rsid w:val="00025EE9"/>
    <w:rsid w:val="00027786"/>
    <w:rsid w:val="00032E20"/>
    <w:rsid w:val="00037954"/>
    <w:rsid w:val="0004596B"/>
    <w:rsid w:val="00051A3D"/>
    <w:rsid w:val="00051EFA"/>
    <w:rsid w:val="000562CD"/>
    <w:rsid w:val="000602E5"/>
    <w:rsid w:val="00062D37"/>
    <w:rsid w:val="0006519C"/>
    <w:rsid w:val="00065645"/>
    <w:rsid w:val="000660CE"/>
    <w:rsid w:val="00066487"/>
    <w:rsid w:val="00066DED"/>
    <w:rsid w:val="0007465E"/>
    <w:rsid w:val="00081400"/>
    <w:rsid w:val="00083F94"/>
    <w:rsid w:val="00084321"/>
    <w:rsid w:val="00086668"/>
    <w:rsid w:val="00090D70"/>
    <w:rsid w:val="00094C10"/>
    <w:rsid w:val="000959E2"/>
    <w:rsid w:val="00095DB2"/>
    <w:rsid w:val="00095FBA"/>
    <w:rsid w:val="000964DF"/>
    <w:rsid w:val="000A06D8"/>
    <w:rsid w:val="000A2DC9"/>
    <w:rsid w:val="000A3583"/>
    <w:rsid w:val="000A5372"/>
    <w:rsid w:val="000B7EDE"/>
    <w:rsid w:val="000D096F"/>
    <w:rsid w:val="000D2904"/>
    <w:rsid w:val="000D5FA6"/>
    <w:rsid w:val="000E0905"/>
    <w:rsid w:val="000E0A9D"/>
    <w:rsid w:val="000E2D90"/>
    <w:rsid w:val="000E4CC9"/>
    <w:rsid w:val="000E4FA1"/>
    <w:rsid w:val="000E505E"/>
    <w:rsid w:val="000E60B6"/>
    <w:rsid w:val="000E6E92"/>
    <w:rsid w:val="000F2157"/>
    <w:rsid w:val="000F4E49"/>
    <w:rsid w:val="000F7414"/>
    <w:rsid w:val="0010600D"/>
    <w:rsid w:val="00107164"/>
    <w:rsid w:val="0011147F"/>
    <w:rsid w:val="0011203D"/>
    <w:rsid w:val="0011232E"/>
    <w:rsid w:val="00112B71"/>
    <w:rsid w:val="001167D4"/>
    <w:rsid w:val="00116A60"/>
    <w:rsid w:val="00123FFE"/>
    <w:rsid w:val="00124E4A"/>
    <w:rsid w:val="00131087"/>
    <w:rsid w:val="00140EF8"/>
    <w:rsid w:val="001418A5"/>
    <w:rsid w:val="0014416E"/>
    <w:rsid w:val="001444E6"/>
    <w:rsid w:val="0014506C"/>
    <w:rsid w:val="00146B2A"/>
    <w:rsid w:val="001526FF"/>
    <w:rsid w:val="00161557"/>
    <w:rsid w:val="00161EB1"/>
    <w:rsid w:val="0016313F"/>
    <w:rsid w:val="00165827"/>
    <w:rsid w:val="001667BE"/>
    <w:rsid w:val="00172F92"/>
    <w:rsid w:val="00176535"/>
    <w:rsid w:val="00177F06"/>
    <w:rsid w:val="00180420"/>
    <w:rsid w:val="00186449"/>
    <w:rsid w:val="00197D1F"/>
    <w:rsid w:val="001A132E"/>
    <w:rsid w:val="001A33A8"/>
    <w:rsid w:val="001A5725"/>
    <w:rsid w:val="001A6458"/>
    <w:rsid w:val="001B0047"/>
    <w:rsid w:val="001B2E53"/>
    <w:rsid w:val="001B43FF"/>
    <w:rsid w:val="001B6B65"/>
    <w:rsid w:val="001C100B"/>
    <w:rsid w:val="001C19A6"/>
    <w:rsid w:val="001C3D0C"/>
    <w:rsid w:val="001C52F0"/>
    <w:rsid w:val="001D1A35"/>
    <w:rsid w:val="001E393D"/>
    <w:rsid w:val="001E4282"/>
    <w:rsid w:val="001E48EF"/>
    <w:rsid w:val="001F0A82"/>
    <w:rsid w:val="001F35AC"/>
    <w:rsid w:val="00200351"/>
    <w:rsid w:val="00202FAC"/>
    <w:rsid w:val="00205DA7"/>
    <w:rsid w:val="00205DD4"/>
    <w:rsid w:val="00205E9A"/>
    <w:rsid w:val="00206EBA"/>
    <w:rsid w:val="0021033D"/>
    <w:rsid w:val="0021303C"/>
    <w:rsid w:val="002132E3"/>
    <w:rsid w:val="0021461E"/>
    <w:rsid w:val="002150A1"/>
    <w:rsid w:val="00216852"/>
    <w:rsid w:val="0022282F"/>
    <w:rsid w:val="00226FA6"/>
    <w:rsid w:val="00227B49"/>
    <w:rsid w:val="00233A9E"/>
    <w:rsid w:val="002340E9"/>
    <w:rsid w:val="002352C6"/>
    <w:rsid w:val="0024557E"/>
    <w:rsid w:val="00246B20"/>
    <w:rsid w:val="0025032A"/>
    <w:rsid w:val="002556BC"/>
    <w:rsid w:val="00256C44"/>
    <w:rsid w:val="00261670"/>
    <w:rsid w:val="002639F7"/>
    <w:rsid w:val="00264C3E"/>
    <w:rsid w:val="00267478"/>
    <w:rsid w:val="00276B29"/>
    <w:rsid w:val="00280CFF"/>
    <w:rsid w:val="00282A50"/>
    <w:rsid w:val="00284696"/>
    <w:rsid w:val="0028517A"/>
    <w:rsid w:val="00285CB2"/>
    <w:rsid w:val="002966F7"/>
    <w:rsid w:val="002A5B2C"/>
    <w:rsid w:val="002A6443"/>
    <w:rsid w:val="002A64C3"/>
    <w:rsid w:val="002A68FB"/>
    <w:rsid w:val="002A6EEF"/>
    <w:rsid w:val="002A7EED"/>
    <w:rsid w:val="002B0F16"/>
    <w:rsid w:val="002B1465"/>
    <w:rsid w:val="002B16F3"/>
    <w:rsid w:val="002B2E0F"/>
    <w:rsid w:val="002B3AD2"/>
    <w:rsid w:val="002C0AD8"/>
    <w:rsid w:val="002C124A"/>
    <w:rsid w:val="002C1927"/>
    <w:rsid w:val="002C3713"/>
    <w:rsid w:val="002D0424"/>
    <w:rsid w:val="002D118F"/>
    <w:rsid w:val="002D7269"/>
    <w:rsid w:val="002D7A71"/>
    <w:rsid w:val="002D7F6D"/>
    <w:rsid w:val="002E0A4C"/>
    <w:rsid w:val="002E37DB"/>
    <w:rsid w:val="002E635F"/>
    <w:rsid w:val="002F34C4"/>
    <w:rsid w:val="002F5C73"/>
    <w:rsid w:val="002F6437"/>
    <w:rsid w:val="002F6AF4"/>
    <w:rsid w:val="00301A50"/>
    <w:rsid w:val="00302E0D"/>
    <w:rsid w:val="0030495D"/>
    <w:rsid w:val="0031180A"/>
    <w:rsid w:val="00315FEF"/>
    <w:rsid w:val="00317156"/>
    <w:rsid w:val="0032009B"/>
    <w:rsid w:val="003221EF"/>
    <w:rsid w:val="00323503"/>
    <w:rsid w:val="003241A6"/>
    <w:rsid w:val="0032493B"/>
    <w:rsid w:val="003323E0"/>
    <w:rsid w:val="00333A02"/>
    <w:rsid w:val="00333F8F"/>
    <w:rsid w:val="003376FB"/>
    <w:rsid w:val="00350D73"/>
    <w:rsid w:val="003533F6"/>
    <w:rsid w:val="0035399A"/>
    <w:rsid w:val="003540A1"/>
    <w:rsid w:val="003564B3"/>
    <w:rsid w:val="00360073"/>
    <w:rsid w:val="00362ADF"/>
    <w:rsid w:val="00367163"/>
    <w:rsid w:val="003703DD"/>
    <w:rsid w:val="00370B29"/>
    <w:rsid w:val="00372F96"/>
    <w:rsid w:val="00373808"/>
    <w:rsid w:val="00374779"/>
    <w:rsid w:val="00375246"/>
    <w:rsid w:val="0037690B"/>
    <w:rsid w:val="003815D2"/>
    <w:rsid w:val="00381C83"/>
    <w:rsid w:val="003835A6"/>
    <w:rsid w:val="00385537"/>
    <w:rsid w:val="003855D5"/>
    <w:rsid w:val="00385A23"/>
    <w:rsid w:val="00386A65"/>
    <w:rsid w:val="00387008"/>
    <w:rsid w:val="00390417"/>
    <w:rsid w:val="003925E1"/>
    <w:rsid w:val="00392EB9"/>
    <w:rsid w:val="003A0567"/>
    <w:rsid w:val="003B0583"/>
    <w:rsid w:val="003B4E90"/>
    <w:rsid w:val="003B7A8E"/>
    <w:rsid w:val="003C0EF9"/>
    <w:rsid w:val="003C0FC5"/>
    <w:rsid w:val="003C57DA"/>
    <w:rsid w:val="003C7039"/>
    <w:rsid w:val="003C7187"/>
    <w:rsid w:val="003D18C3"/>
    <w:rsid w:val="003D42AC"/>
    <w:rsid w:val="003D7C63"/>
    <w:rsid w:val="003E3AFD"/>
    <w:rsid w:val="003E4B1B"/>
    <w:rsid w:val="003E6477"/>
    <w:rsid w:val="003F267A"/>
    <w:rsid w:val="003F3EC5"/>
    <w:rsid w:val="003F7FFC"/>
    <w:rsid w:val="00401F03"/>
    <w:rsid w:val="00407424"/>
    <w:rsid w:val="00412015"/>
    <w:rsid w:val="0042060B"/>
    <w:rsid w:val="00423292"/>
    <w:rsid w:val="00430713"/>
    <w:rsid w:val="00432AC3"/>
    <w:rsid w:val="00432F18"/>
    <w:rsid w:val="00433822"/>
    <w:rsid w:val="00436469"/>
    <w:rsid w:val="00440760"/>
    <w:rsid w:val="00440C32"/>
    <w:rsid w:val="004413BE"/>
    <w:rsid w:val="00442DFB"/>
    <w:rsid w:val="0045660F"/>
    <w:rsid w:val="00457F00"/>
    <w:rsid w:val="00470F06"/>
    <w:rsid w:val="00471484"/>
    <w:rsid w:val="00472E08"/>
    <w:rsid w:val="004740E7"/>
    <w:rsid w:val="004761B0"/>
    <w:rsid w:val="00476E5C"/>
    <w:rsid w:val="0047755E"/>
    <w:rsid w:val="00482BC1"/>
    <w:rsid w:val="00483F51"/>
    <w:rsid w:val="0048549E"/>
    <w:rsid w:val="0048724F"/>
    <w:rsid w:val="004910C4"/>
    <w:rsid w:val="00491EF1"/>
    <w:rsid w:val="004921CC"/>
    <w:rsid w:val="00494FD4"/>
    <w:rsid w:val="0049523D"/>
    <w:rsid w:val="004953D7"/>
    <w:rsid w:val="004A03BD"/>
    <w:rsid w:val="004A146E"/>
    <w:rsid w:val="004A3330"/>
    <w:rsid w:val="004A3C31"/>
    <w:rsid w:val="004B2020"/>
    <w:rsid w:val="004B45F8"/>
    <w:rsid w:val="004C205A"/>
    <w:rsid w:val="004C621D"/>
    <w:rsid w:val="004C711D"/>
    <w:rsid w:val="004C72E8"/>
    <w:rsid w:val="004D517F"/>
    <w:rsid w:val="004D5B87"/>
    <w:rsid w:val="004D63CE"/>
    <w:rsid w:val="004E4D31"/>
    <w:rsid w:val="004E5453"/>
    <w:rsid w:val="004E55D5"/>
    <w:rsid w:val="004E56D3"/>
    <w:rsid w:val="004E756B"/>
    <w:rsid w:val="004F2A7E"/>
    <w:rsid w:val="004F4533"/>
    <w:rsid w:val="004F67F8"/>
    <w:rsid w:val="004F7C4F"/>
    <w:rsid w:val="00503A70"/>
    <w:rsid w:val="00507139"/>
    <w:rsid w:val="0050717A"/>
    <w:rsid w:val="00510BFE"/>
    <w:rsid w:val="00511064"/>
    <w:rsid w:val="00512645"/>
    <w:rsid w:val="0051749F"/>
    <w:rsid w:val="00523C70"/>
    <w:rsid w:val="005252C4"/>
    <w:rsid w:val="00526BBB"/>
    <w:rsid w:val="00526EFB"/>
    <w:rsid w:val="005308DE"/>
    <w:rsid w:val="00536ADE"/>
    <w:rsid w:val="00541595"/>
    <w:rsid w:val="00546524"/>
    <w:rsid w:val="00547230"/>
    <w:rsid w:val="005542A1"/>
    <w:rsid w:val="00554AC0"/>
    <w:rsid w:val="0055617D"/>
    <w:rsid w:val="00557AA1"/>
    <w:rsid w:val="0057039E"/>
    <w:rsid w:val="00583E0A"/>
    <w:rsid w:val="00584095"/>
    <w:rsid w:val="00584DE8"/>
    <w:rsid w:val="00584EE3"/>
    <w:rsid w:val="00586FE6"/>
    <w:rsid w:val="0059215F"/>
    <w:rsid w:val="00594412"/>
    <w:rsid w:val="00595079"/>
    <w:rsid w:val="0059738C"/>
    <w:rsid w:val="005A0CE2"/>
    <w:rsid w:val="005A2999"/>
    <w:rsid w:val="005A379D"/>
    <w:rsid w:val="005A4092"/>
    <w:rsid w:val="005A559B"/>
    <w:rsid w:val="005B0161"/>
    <w:rsid w:val="005B1CBB"/>
    <w:rsid w:val="005B4E1B"/>
    <w:rsid w:val="005C31F0"/>
    <w:rsid w:val="005C3383"/>
    <w:rsid w:val="005C4A69"/>
    <w:rsid w:val="005C510B"/>
    <w:rsid w:val="005C5B0C"/>
    <w:rsid w:val="005C7A3B"/>
    <w:rsid w:val="005D529F"/>
    <w:rsid w:val="005E265D"/>
    <w:rsid w:val="005E27E1"/>
    <w:rsid w:val="005E43EB"/>
    <w:rsid w:val="005E6D6B"/>
    <w:rsid w:val="005F03E5"/>
    <w:rsid w:val="005F1131"/>
    <w:rsid w:val="005F2731"/>
    <w:rsid w:val="005F5467"/>
    <w:rsid w:val="00607A7C"/>
    <w:rsid w:val="006157D2"/>
    <w:rsid w:val="00617E35"/>
    <w:rsid w:val="00623329"/>
    <w:rsid w:val="006235D0"/>
    <w:rsid w:val="00624F20"/>
    <w:rsid w:val="0063146D"/>
    <w:rsid w:val="00631B36"/>
    <w:rsid w:val="00634E08"/>
    <w:rsid w:val="00635891"/>
    <w:rsid w:val="00640DAB"/>
    <w:rsid w:val="00641952"/>
    <w:rsid w:val="00645014"/>
    <w:rsid w:val="006454FA"/>
    <w:rsid w:val="00645758"/>
    <w:rsid w:val="00652D79"/>
    <w:rsid w:val="0065678C"/>
    <w:rsid w:val="00657F29"/>
    <w:rsid w:val="0066014C"/>
    <w:rsid w:val="006617B6"/>
    <w:rsid w:val="006704B9"/>
    <w:rsid w:val="006722A3"/>
    <w:rsid w:val="00677470"/>
    <w:rsid w:val="00677921"/>
    <w:rsid w:val="00680426"/>
    <w:rsid w:val="00680B92"/>
    <w:rsid w:val="00681C7D"/>
    <w:rsid w:val="00683394"/>
    <w:rsid w:val="00684BB4"/>
    <w:rsid w:val="00686B79"/>
    <w:rsid w:val="00690626"/>
    <w:rsid w:val="00692EEC"/>
    <w:rsid w:val="006941C7"/>
    <w:rsid w:val="006976F6"/>
    <w:rsid w:val="00697F45"/>
    <w:rsid w:val="006A6B04"/>
    <w:rsid w:val="006B0EC9"/>
    <w:rsid w:val="006B2034"/>
    <w:rsid w:val="006B3480"/>
    <w:rsid w:val="006C3283"/>
    <w:rsid w:val="006C793D"/>
    <w:rsid w:val="006D1E05"/>
    <w:rsid w:val="006D3D41"/>
    <w:rsid w:val="006D67E2"/>
    <w:rsid w:val="006D78B8"/>
    <w:rsid w:val="006E1C29"/>
    <w:rsid w:val="006E3970"/>
    <w:rsid w:val="006E4F2E"/>
    <w:rsid w:val="006E58C6"/>
    <w:rsid w:val="006E68A1"/>
    <w:rsid w:val="006F001A"/>
    <w:rsid w:val="006F15EF"/>
    <w:rsid w:val="006F2333"/>
    <w:rsid w:val="006F2D30"/>
    <w:rsid w:val="006F4ECD"/>
    <w:rsid w:val="007013EF"/>
    <w:rsid w:val="00701471"/>
    <w:rsid w:val="007054CB"/>
    <w:rsid w:val="007177C2"/>
    <w:rsid w:val="0072086B"/>
    <w:rsid w:val="00720C0F"/>
    <w:rsid w:val="00721EC0"/>
    <w:rsid w:val="007301F6"/>
    <w:rsid w:val="00732D08"/>
    <w:rsid w:val="00734A50"/>
    <w:rsid w:val="00742161"/>
    <w:rsid w:val="0074332B"/>
    <w:rsid w:val="00744876"/>
    <w:rsid w:val="00745AC3"/>
    <w:rsid w:val="00745C82"/>
    <w:rsid w:val="00745FDC"/>
    <w:rsid w:val="00754120"/>
    <w:rsid w:val="007552D1"/>
    <w:rsid w:val="00755AB6"/>
    <w:rsid w:val="00755C18"/>
    <w:rsid w:val="00756967"/>
    <w:rsid w:val="00761A27"/>
    <w:rsid w:val="0076259C"/>
    <w:rsid w:val="00766A70"/>
    <w:rsid w:val="0077386C"/>
    <w:rsid w:val="00776103"/>
    <w:rsid w:val="00777C43"/>
    <w:rsid w:val="00780DDA"/>
    <w:rsid w:val="00783FBA"/>
    <w:rsid w:val="00786285"/>
    <w:rsid w:val="007863D8"/>
    <w:rsid w:val="00793E94"/>
    <w:rsid w:val="007941D6"/>
    <w:rsid w:val="00795806"/>
    <w:rsid w:val="007972F9"/>
    <w:rsid w:val="007A1993"/>
    <w:rsid w:val="007A3755"/>
    <w:rsid w:val="007A4F32"/>
    <w:rsid w:val="007A5193"/>
    <w:rsid w:val="007A5C71"/>
    <w:rsid w:val="007A7023"/>
    <w:rsid w:val="007B166B"/>
    <w:rsid w:val="007B3232"/>
    <w:rsid w:val="007B5ADD"/>
    <w:rsid w:val="007C3615"/>
    <w:rsid w:val="007C3D37"/>
    <w:rsid w:val="007C51C2"/>
    <w:rsid w:val="007C527B"/>
    <w:rsid w:val="007C52F8"/>
    <w:rsid w:val="007C75E7"/>
    <w:rsid w:val="007D053C"/>
    <w:rsid w:val="007D1B26"/>
    <w:rsid w:val="007D5271"/>
    <w:rsid w:val="007D56C5"/>
    <w:rsid w:val="007D631B"/>
    <w:rsid w:val="007E26AE"/>
    <w:rsid w:val="007E351D"/>
    <w:rsid w:val="007E3D85"/>
    <w:rsid w:val="007F234E"/>
    <w:rsid w:val="00800AB5"/>
    <w:rsid w:val="00806278"/>
    <w:rsid w:val="00812623"/>
    <w:rsid w:val="00813968"/>
    <w:rsid w:val="00817C85"/>
    <w:rsid w:val="008219F4"/>
    <w:rsid w:val="00822418"/>
    <w:rsid w:val="00824099"/>
    <w:rsid w:val="00826BF0"/>
    <w:rsid w:val="00835839"/>
    <w:rsid w:val="008423BA"/>
    <w:rsid w:val="0084629E"/>
    <w:rsid w:val="00847845"/>
    <w:rsid w:val="00851001"/>
    <w:rsid w:val="00852A98"/>
    <w:rsid w:val="00853D35"/>
    <w:rsid w:val="008575FD"/>
    <w:rsid w:val="00862B3D"/>
    <w:rsid w:val="00863D67"/>
    <w:rsid w:val="00863ED4"/>
    <w:rsid w:val="0086716B"/>
    <w:rsid w:val="00870688"/>
    <w:rsid w:val="0087522E"/>
    <w:rsid w:val="008761DF"/>
    <w:rsid w:val="008845DD"/>
    <w:rsid w:val="00887F02"/>
    <w:rsid w:val="00891E12"/>
    <w:rsid w:val="00893371"/>
    <w:rsid w:val="0089397D"/>
    <w:rsid w:val="00895E17"/>
    <w:rsid w:val="008968E6"/>
    <w:rsid w:val="008A060A"/>
    <w:rsid w:val="008A170A"/>
    <w:rsid w:val="008A2870"/>
    <w:rsid w:val="008A5B04"/>
    <w:rsid w:val="008A6061"/>
    <w:rsid w:val="008B0A52"/>
    <w:rsid w:val="008B2352"/>
    <w:rsid w:val="008B4C0F"/>
    <w:rsid w:val="008B73C6"/>
    <w:rsid w:val="008C20D8"/>
    <w:rsid w:val="008C43E5"/>
    <w:rsid w:val="008C74B3"/>
    <w:rsid w:val="008D24D5"/>
    <w:rsid w:val="008D363C"/>
    <w:rsid w:val="008D3E97"/>
    <w:rsid w:val="008D4813"/>
    <w:rsid w:val="008D59A2"/>
    <w:rsid w:val="008D5B6F"/>
    <w:rsid w:val="008E25B4"/>
    <w:rsid w:val="008E3C15"/>
    <w:rsid w:val="008E4D39"/>
    <w:rsid w:val="008F02BB"/>
    <w:rsid w:val="008F0CB0"/>
    <w:rsid w:val="008F178C"/>
    <w:rsid w:val="008F2263"/>
    <w:rsid w:val="008F3A17"/>
    <w:rsid w:val="008F4B9A"/>
    <w:rsid w:val="009044E9"/>
    <w:rsid w:val="009067C7"/>
    <w:rsid w:val="00911262"/>
    <w:rsid w:val="009122FF"/>
    <w:rsid w:val="00913559"/>
    <w:rsid w:val="00915EBC"/>
    <w:rsid w:val="00920134"/>
    <w:rsid w:val="00923A72"/>
    <w:rsid w:val="00924F89"/>
    <w:rsid w:val="00925671"/>
    <w:rsid w:val="009260B5"/>
    <w:rsid w:val="009301C6"/>
    <w:rsid w:val="00931E23"/>
    <w:rsid w:val="00934DE4"/>
    <w:rsid w:val="0093792A"/>
    <w:rsid w:val="00940765"/>
    <w:rsid w:val="009427EC"/>
    <w:rsid w:val="0094622D"/>
    <w:rsid w:val="009506EF"/>
    <w:rsid w:val="00950B41"/>
    <w:rsid w:val="00956971"/>
    <w:rsid w:val="00956FCF"/>
    <w:rsid w:val="00957278"/>
    <w:rsid w:val="0096069C"/>
    <w:rsid w:val="009634A0"/>
    <w:rsid w:val="00963CE3"/>
    <w:rsid w:val="0096436F"/>
    <w:rsid w:val="009646EE"/>
    <w:rsid w:val="00964B2D"/>
    <w:rsid w:val="00965B71"/>
    <w:rsid w:val="009704D7"/>
    <w:rsid w:val="009724AD"/>
    <w:rsid w:val="009749A1"/>
    <w:rsid w:val="009753AC"/>
    <w:rsid w:val="00976FE0"/>
    <w:rsid w:val="00981287"/>
    <w:rsid w:val="009839AA"/>
    <w:rsid w:val="009840D5"/>
    <w:rsid w:val="00986CC8"/>
    <w:rsid w:val="0099339D"/>
    <w:rsid w:val="009A3D7B"/>
    <w:rsid w:val="009A5D46"/>
    <w:rsid w:val="009A6685"/>
    <w:rsid w:val="009A68CF"/>
    <w:rsid w:val="009A6B3E"/>
    <w:rsid w:val="009B343A"/>
    <w:rsid w:val="009B4AAA"/>
    <w:rsid w:val="009B4DFF"/>
    <w:rsid w:val="009B609E"/>
    <w:rsid w:val="009C0349"/>
    <w:rsid w:val="009C1AA0"/>
    <w:rsid w:val="009C2B6F"/>
    <w:rsid w:val="009C2E61"/>
    <w:rsid w:val="009D0647"/>
    <w:rsid w:val="009D1FDC"/>
    <w:rsid w:val="009D5D64"/>
    <w:rsid w:val="009E13DD"/>
    <w:rsid w:val="009E48BE"/>
    <w:rsid w:val="009E7138"/>
    <w:rsid w:val="009E7248"/>
    <w:rsid w:val="009F0CEB"/>
    <w:rsid w:val="009F18EF"/>
    <w:rsid w:val="009F5183"/>
    <w:rsid w:val="009F6DF9"/>
    <w:rsid w:val="009F7F40"/>
    <w:rsid w:val="00A01282"/>
    <w:rsid w:val="00A019A7"/>
    <w:rsid w:val="00A01A86"/>
    <w:rsid w:val="00A023AF"/>
    <w:rsid w:val="00A04EDA"/>
    <w:rsid w:val="00A07662"/>
    <w:rsid w:val="00A165EE"/>
    <w:rsid w:val="00A17D0C"/>
    <w:rsid w:val="00A20585"/>
    <w:rsid w:val="00A22FE8"/>
    <w:rsid w:val="00A23D47"/>
    <w:rsid w:val="00A2497D"/>
    <w:rsid w:val="00A250AA"/>
    <w:rsid w:val="00A25315"/>
    <w:rsid w:val="00A25FAD"/>
    <w:rsid w:val="00A27EC2"/>
    <w:rsid w:val="00A32FA2"/>
    <w:rsid w:val="00A33098"/>
    <w:rsid w:val="00A3353E"/>
    <w:rsid w:val="00A365A9"/>
    <w:rsid w:val="00A377EB"/>
    <w:rsid w:val="00A401BD"/>
    <w:rsid w:val="00A44144"/>
    <w:rsid w:val="00A514B8"/>
    <w:rsid w:val="00A547EE"/>
    <w:rsid w:val="00A555E4"/>
    <w:rsid w:val="00A56499"/>
    <w:rsid w:val="00A66BC4"/>
    <w:rsid w:val="00A670B9"/>
    <w:rsid w:val="00A67688"/>
    <w:rsid w:val="00A6779A"/>
    <w:rsid w:val="00A73244"/>
    <w:rsid w:val="00A732F1"/>
    <w:rsid w:val="00A7748B"/>
    <w:rsid w:val="00A8595E"/>
    <w:rsid w:val="00A85B12"/>
    <w:rsid w:val="00A91C62"/>
    <w:rsid w:val="00A929EF"/>
    <w:rsid w:val="00A945B3"/>
    <w:rsid w:val="00A95151"/>
    <w:rsid w:val="00A96DD0"/>
    <w:rsid w:val="00AA77FF"/>
    <w:rsid w:val="00AA7A7A"/>
    <w:rsid w:val="00AB49F8"/>
    <w:rsid w:val="00AC0488"/>
    <w:rsid w:val="00AC461C"/>
    <w:rsid w:val="00AC5568"/>
    <w:rsid w:val="00AC674B"/>
    <w:rsid w:val="00AD0375"/>
    <w:rsid w:val="00AD2628"/>
    <w:rsid w:val="00AD2815"/>
    <w:rsid w:val="00AD59BE"/>
    <w:rsid w:val="00AD6130"/>
    <w:rsid w:val="00AE0009"/>
    <w:rsid w:val="00AE162E"/>
    <w:rsid w:val="00AE1663"/>
    <w:rsid w:val="00AE1BB8"/>
    <w:rsid w:val="00AE69CF"/>
    <w:rsid w:val="00AE7081"/>
    <w:rsid w:val="00AE78CF"/>
    <w:rsid w:val="00AE7E98"/>
    <w:rsid w:val="00AF01F5"/>
    <w:rsid w:val="00AF14E7"/>
    <w:rsid w:val="00AF20A4"/>
    <w:rsid w:val="00B00D1D"/>
    <w:rsid w:val="00B02FA9"/>
    <w:rsid w:val="00B10382"/>
    <w:rsid w:val="00B127C9"/>
    <w:rsid w:val="00B14084"/>
    <w:rsid w:val="00B140F1"/>
    <w:rsid w:val="00B16A11"/>
    <w:rsid w:val="00B33DB2"/>
    <w:rsid w:val="00B34209"/>
    <w:rsid w:val="00B40C2D"/>
    <w:rsid w:val="00B41072"/>
    <w:rsid w:val="00B43762"/>
    <w:rsid w:val="00B4449C"/>
    <w:rsid w:val="00B45F0E"/>
    <w:rsid w:val="00B4663C"/>
    <w:rsid w:val="00B46CBA"/>
    <w:rsid w:val="00B52655"/>
    <w:rsid w:val="00B52E09"/>
    <w:rsid w:val="00B53AA1"/>
    <w:rsid w:val="00B57DA6"/>
    <w:rsid w:val="00B6045B"/>
    <w:rsid w:val="00B621C1"/>
    <w:rsid w:val="00B62E67"/>
    <w:rsid w:val="00B63F3D"/>
    <w:rsid w:val="00B644FB"/>
    <w:rsid w:val="00B71B5D"/>
    <w:rsid w:val="00B72A80"/>
    <w:rsid w:val="00B732A9"/>
    <w:rsid w:val="00B74646"/>
    <w:rsid w:val="00B76871"/>
    <w:rsid w:val="00B82B4B"/>
    <w:rsid w:val="00B85EA7"/>
    <w:rsid w:val="00B91E14"/>
    <w:rsid w:val="00B922BB"/>
    <w:rsid w:val="00B93366"/>
    <w:rsid w:val="00B9636D"/>
    <w:rsid w:val="00B96C90"/>
    <w:rsid w:val="00BA0E0B"/>
    <w:rsid w:val="00BA0F93"/>
    <w:rsid w:val="00BA0FD7"/>
    <w:rsid w:val="00BA3296"/>
    <w:rsid w:val="00BA5F6D"/>
    <w:rsid w:val="00BB30CA"/>
    <w:rsid w:val="00BB3F1C"/>
    <w:rsid w:val="00BB4410"/>
    <w:rsid w:val="00BB44FA"/>
    <w:rsid w:val="00BC24E1"/>
    <w:rsid w:val="00BC25DA"/>
    <w:rsid w:val="00BD078A"/>
    <w:rsid w:val="00BD13B8"/>
    <w:rsid w:val="00BD2106"/>
    <w:rsid w:val="00BD38C4"/>
    <w:rsid w:val="00BD6285"/>
    <w:rsid w:val="00BE0A17"/>
    <w:rsid w:val="00BE2B1A"/>
    <w:rsid w:val="00BE72EC"/>
    <w:rsid w:val="00BF39E9"/>
    <w:rsid w:val="00BF4C10"/>
    <w:rsid w:val="00BF5731"/>
    <w:rsid w:val="00C0067E"/>
    <w:rsid w:val="00C008E7"/>
    <w:rsid w:val="00C00CBE"/>
    <w:rsid w:val="00C0562A"/>
    <w:rsid w:val="00C12430"/>
    <w:rsid w:val="00C1560D"/>
    <w:rsid w:val="00C1677A"/>
    <w:rsid w:val="00C17B71"/>
    <w:rsid w:val="00C20743"/>
    <w:rsid w:val="00C214B1"/>
    <w:rsid w:val="00C24FF6"/>
    <w:rsid w:val="00C31A3B"/>
    <w:rsid w:val="00C31C77"/>
    <w:rsid w:val="00C31CFF"/>
    <w:rsid w:val="00C34447"/>
    <w:rsid w:val="00C42ACA"/>
    <w:rsid w:val="00C43302"/>
    <w:rsid w:val="00C44E26"/>
    <w:rsid w:val="00C45042"/>
    <w:rsid w:val="00C45C77"/>
    <w:rsid w:val="00C47B5A"/>
    <w:rsid w:val="00C50D24"/>
    <w:rsid w:val="00C51781"/>
    <w:rsid w:val="00C52D37"/>
    <w:rsid w:val="00C560E6"/>
    <w:rsid w:val="00C56D99"/>
    <w:rsid w:val="00C63BFE"/>
    <w:rsid w:val="00C63F8E"/>
    <w:rsid w:val="00C6528C"/>
    <w:rsid w:val="00C66AF9"/>
    <w:rsid w:val="00C676FA"/>
    <w:rsid w:val="00C7427A"/>
    <w:rsid w:val="00C806B5"/>
    <w:rsid w:val="00C8246F"/>
    <w:rsid w:val="00C83F44"/>
    <w:rsid w:val="00C87EF0"/>
    <w:rsid w:val="00C9296D"/>
    <w:rsid w:val="00C9550A"/>
    <w:rsid w:val="00CA7F5A"/>
    <w:rsid w:val="00CB1433"/>
    <w:rsid w:val="00CB33D6"/>
    <w:rsid w:val="00CC208D"/>
    <w:rsid w:val="00CC232F"/>
    <w:rsid w:val="00CC2729"/>
    <w:rsid w:val="00CC46FE"/>
    <w:rsid w:val="00CD23F4"/>
    <w:rsid w:val="00CD3AA6"/>
    <w:rsid w:val="00CE2EF2"/>
    <w:rsid w:val="00CE35DC"/>
    <w:rsid w:val="00CE504E"/>
    <w:rsid w:val="00CF0E06"/>
    <w:rsid w:val="00CF4AC9"/>
    <w:rsid w:val="00CF568E"/>
    <w:rsid w:val="00CF779F"/>
    <w:rsid w:val="00D02A76"/>
    <w:rsid w:val="00D061CD"/>
    <w:rsid w:val="00D0671F"/>
    <w:rsid w:val="00D142DC"/>
    <w:rsid w:val="00D14ACF"/>
    <w:rsid w:val="00D22A93"/>
    <w:rsid w:val="00D32FC1"/>
    <w:rsid w:val="00D429A7"/>
    <w:rsid w:val="00D50EC1"/>
    <w:rsid w:val="00D519BA"/>
    <w:rsid w:val="00D51A5C"/>
    <w:rsid w:val="00D634AF"/>
    <w:rsid w:val="00D70D30"/>
    <w:rsid w:val="00D7506A"/>
    <w:rsid w:val="00D777B4"/>
    <w:rsid w:val="00D8152F"/>
    <w:rsid w:val="00D84821"/>
    <w:rsid w:val="00D848B3"/>
    <w:rsid w:val="00D96B02"/>
    <w:rsid w:val="00DA12E1"/>
    <w:rsid w:val="00DA3D6E"/>
    <w:rsid w:val="00DB0EA3"/>
    <w:rsid w:val="00DB4322"/>
    <w:rsid w:val="00DB470E"/>
    <w:rsid w:val="00DB6908"/>
    <w:rsid w:val="00DC1B1F"/>
    <w:rsid w:val="00DD0E5A"/>
    <w:rsid w:val="00DD42AE"/>
    <w:rsid w:val="00DD5118"/>
    <w:rsid w:val="00DD756D"/>
    <w:rsid w:val="00DF29AA"/>
    <w:rsid w:val="00DF457D"/>
    <w:rsid w:val="00DF53EA"/>
    <w:rsid w:val="00E02E5E"/>
    <w:rsid w:val="00E0569B"/>
    <w:rsid w:val="00E067F2"/>
    <w:rsid w:val="00E1055F"/>
    <w:rsid w:val="00E1324F"/>
    <w:rsid w:val="00E14757"/>
    <w:rsid w:val="00E15C8A"/>
    <w:rsid w:val="00E22FF3"/>
    <w:rsid w:val="00E24697"/>
    <w:rsid w:val="00E24C48"/>
    <w:rsid w:val="00E25383"/>
    <w:rsid w:val="00E33459"/>
    <w:rsid w:val="00E3568E"/>
    <w:rsid w:val="00E374A5"/>
    <w:rsid w:val="00E410E6"/>
    <w:rsid w:val="00E42748"/>
    <w:rsid w:val="00E46F61"/>
    <w:rsid w:val="00E50F08"/>
    <w:rsid w:val="00E524AD"/>
    <w:rsid w:val="00E55A2F"/>
    <w:rsid w:val="00E56509"/>
    <w:rsid w:val="00E60100"/>
    <w:rsid w:val="00E61C8E"/>
    <w:rsid w:val="00E6318A"/>
    <w:rsid w:val="00E6398E"/>
    <w:rsid w:val="00E63C6E"/>
    <w:rsid w:val="00E63DB5"/>
    <w:rsid w:val="00E64188"/>
    <w:rsid w:val="00E6594D"/>
    <w:rsid w:val="00E659A3"/>
    <w:rsid w:val="00E65E18"/>
    <w:rsid w:val="00E6668C"/>
    <w:rsid w:val="00E714EE"/>
    <w:rsid w:val="00E718D5"/>
    <w:rsid w:val="00E805F4"/>
    <w:rsid w:val="00E82DB2"/>
    <w:rsid w:val="00E84F18"/>
    <w:rsid w:val="00E86C00"/>
    <w:rsid w:val="00E87A2E"/>
    <w:rsid w:val="00E90DF0"/>
    <w:rsid w:val="00E9348B"/>
    <w:rsid w:val="00E944F3"/>
    <w:rsid w:val="00E97D4B"/>
    <w:rsid w:val="00EA22F7"/>
    <w:rsid w:val="00EA26A0"/>
    <w:rsid w:val="00EA5358"/>
    <w:rsid w:val="00EB590B"/>
    <w:rsid w:val="00EB6535"/>
    <w:rsid w:val="00EC1683"/>
    <w:rsid w:val="00EC330E"/>
    <w:rsid w:val="00EC440C"/>
    <w:rsid w:val="00ED7307"/>
    <w:rsid w:val="00ED752B"/>
    <w:rsid w:val="00EE2B66"/>
    <w:rsid w:val="00EE35E6"/>
    <w:rsid w:val="00EE7580"/>
    <w:rsid w:val="00EF06FD"/>
    <w:rsid w:val="00F003E2"/>
    <w:rsid w:val="00F0076F"/>
    <w:rsid w:val="00F04EC1"/>
    <w:rsid w:val="00F07F5A"/>
    <w:rsid w:val="00F11F46"/>
    <w:rsid w:val="00F12AA5"/>
    <w:rsid w:val="00F134EA"/>
    <w:rsid w:val="00F1549E"/>
    <w:rsid w:val="00F155C2"/>
    <w:rsid w:val="00F159A7"/>
    <w:rsid w:val="00F1758E"/>
    <w:rsid w:val="00F20007"/>
    <w:rsid w:val="00F2572B"/>
    <w:rsid w:val="00F31828"/>
    <w:rsid w:val="00F36AC1"/>
    <w:rsid w:val="00F37E4B"/>
    <w:rsid w:val="00F42114"/>
    <w:rsid w:val="00F46EBC"/>
    <w:rsid w:val="00F476C3"/>
    <w:rsid w:val="00F50D51"/>
    <w:rsid w:val="00F52E07"/>
    <w:rsid w:val="00F53CF7"/>
    <w:rsid w:val="00F54B2B"/>
    <w:rsid w:val="00F55D6A"/>
    <w:rsid w:val="00F60F2B"/>
    <w:rsid w:val="00F613C4"/>
    <w:rsid w:val="00F6538B"/>
    <w:rsid w:val="00F657E8"/>
    <w:rsid w:val="00F74F58"/>
    <w:rsid w:val="00F807B8"/>
    <w:rsid w:val="00F81167"/>
    <w:rsid w:val="00F819BC"/>
    <w:rsid w:val="00F83734"/>
    <w:rsid w:val="00F8451D"/>
    <w:rsid w:val="00F85B49"/>
    <w:rsid w:val="00F912B9"/>
    <w:rsid w:val="00F91AFF"/>
    <w:rsid w:val="00F93A43"/>
    <w:rsid w:val="00F96954"/>
    <w:rsid w:val="00FA084C"/>
    <w:rsid w:val="00FB6231"/>
    <w:rsid w:val="00FB6A77"/>
    <w:rsid w:val="00FC124F"/>
    <w:rsid w:val="00FC45AC"/>
    <w:rsid w:val="00FC72FE"/>
    <w:rsid w:val="00FC779F"/>
    <w:rsid w:val="00FD0590"/>
    <w:rsid w:val="00FD1A87"/>
    <w:rsid w:val="00FD6687"/>
    <w:rsid w:val="00FE29AE"/>
    <w:rsid w:val="00FE3562"/>
    <w:rsid w:val="00FE3BF7"/>
    <w:rsid w:val="00FE47D5"/>
    <w:rsid w:val="00FE6060"/>
    <w:rsid w:val="00FE660F"/>
    <w:rsid w:val="00FF0F58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E2D47EC"/>
  <w15:chartTrackingRefBased/>
  <w15:docId w15:val="{49098EE6-9F10-459E-8B9F-4A181835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157D2"/>
    <w:pPr>
      <w:tabs>
        <w:tab w:val="left" w:pos="2608"/>
        <w:tab w:val="left" w:pos="3912"/>
      </w:tabs>
    </w:pPr>
    <w:rPr>
      <w:rFonts w:ascii="Arial" w:hAnsi="Arial"/>
      <w:sz w:val="21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  <w:lang w:val="x-none" w:eastAsia="x-none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bCs/>
      <w:lang w:val="x-none" w:eastAsia="x-none"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9F18EF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  <w:rPr>
      <w:lang w:val="x-none" w:eastAsia="x-none"/>
    </w:r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  <w:rPr>
      <w:lang w:val="x-none" w:eastAsia="x-none"/>
    </w:r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b/>
      <w:kern w:val="28"/>
      <w:sz w:val="22"/>
      <w:szCs w:val="52"/>
      <w:lang w:val="x-none" w:eastAsia="x-none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character" w:styleId="Hyperlinkki">
    <w:name w:val="Hyperlink"/>
    <w:unhideWhenUsed/>
    <w:rsid w:val="00065645"/>
    <w:rPr>
      <w:color w:val="0563C1"/>
      <w:u w:val="single"/>
    </w:rPr>
  </w:style>
  <w:style w:type="character" w:customStyle="1" w:styleId="ms-tablecell">
    <w:name w:val="ms-tablecell"/>
    <w:rsid w:val="00065645"/>
  </w:style>
  <w:style w:type="paragraph" w:customStyle="1" w:styleId="VNKNormaaliSisentmtn">
    <w:name w:val="VNK_Normaali_Sisentämätön"/>
    <w:rsid w:val="00A8595E"/>
    <w:rPr>
      <w:rFonts w:ascii="Tahoma" w:hAnsi="Tahoma"/>
      <w:sz w:val="22"/>
    </w:rPr>
  </w:style>
  <w:style w:type="paragraph" w:styleId="Luettelokappale">
    <w:name w:val="List Paragraph"/>
    <w:basedOn w:val="Normaali"/>
    <w:uiPriority w:val="34"/>
    <w:qFormat/>
    <w:rsid w:val="00E22FF3"/>
    <w:pPr>
      <w:tabs>
        <w:tab w:val="clear" w:pos="2608"/>
        <w:tab w:val="clear" w:pos="3912"/>
      </w:tabs>
      <w:ind w:left="720"/>
      <w:contextualSpacing/>
    </w:pPr>
    <w:rPr>
      <w:rFonts w:ascii="Times New Roman" w:hAnsi="Times New Roman"/>
      <w:sz w:val="24"/>
      <w:lang w:eastAsia="en-US"/>
    </w:rPr>
  </w:style>
  <w:style w:type="paragraph" w:customStyle="1" w:styleId="Default">
    <w:name w:val="Default"/>
    <w:rsid w:val="00B40C2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Alaviitteenteksti">
    <w:name w:val="footnote text"/>
    <w:basedOn w:val="Normaali"/>
    <w:link w:val="AlaviitteentekstiChar"/>
    <w:semiHidden/>
    <w:unhideWhenUsed/>
    <w:rsid w:val="00032E20"/>
    <w:rPr>
      <w:sz w:val="20"/>
    </w:rPr>
  </w:style>
  <w:style w:type="character" w:customStyle="1" w:styleId="AlaviitteentekstiChar">
    <w:name w:val="Alaviitteen teksti Char"/>
    <w:link w:val="Alaviitteenteksti"/>
    <w:semiHidden/>
    <w:rsid w:val="00032E20"/>
    <w:rPr>
      <w:rFonts w:ascii="Arial" w:hAnsi="Arial"/>
    </w:rPr>
  </w:style>
  <w:style w:type="character" w:styleId="Alaviitteenviite">
    <w:name w:val="footnote reference"/>
    <w:semiHidden/>
    <w:unhideWhenUsed/>
    <w:rsid w:val="00032E20"/>
    <w:rPr>
      <w:vertAlign w:val="superscript"/>
    </w:rPr>
  </w:style>
  <w:style w:type="paragraph" w:customStyle="1" w:styleId="LLPerustelujenkappalejako">
    <w:name w:val="LLPerustelujenkappalejako"/>
    <w:rsid w:val="00FE3BF7"/>
    <w:pPr>
      <w:spacing w:after="220" w:line="220" w:lineRule="exact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0562CD"/>
    <w:pPr>
      <w:spacing w:line="220" w:lineRule="exact"/>
      <w:ind w:firstLine="170"/>
      <w:jc w:val="both"/>
    </w:pPr>
    <w:rPr>
      <w:sz w:val="22"/>
      <w:szCs w:val="24"/>
    </w:rPr>
  </w:style>
  <w:style w:type="paragraph" w:styleId="Vaintekstin">
    <w:name w:val="Plain Text"/>
    <w:basedOn w:val="Normaali"/>
    <w:link w:val="VaintekstinChar"/>
    <w:uiPriority w:val="99"/>
    <w:unhideWhenUsed/>
    <w:rsid w:val="00B922BB"/>
    <w:pPr>
      <w:tabs>
        <w:tab w:val="clear" w:pos="2608"/>
        <w:tab w:val="clear" w:pos="3912"/>
      </w:tabs>
    </w:pPr>
    <w:rPr>
      <w:rFonts w:ascii="Calibri" w:eastAsia="Calibri" w:hAnsi="Calibri"/>
      <w:sz w:val="22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rsid w:val="00B922BB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435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163">
          <w:marLeft w:val="806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095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47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20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7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39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kirjaamo@tem.f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63513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85AF07F20F4F104488091AD7A78F04EF" ma:contentTypeVersion="3" ma:contentTypeDescription="Kampus asiakirja" ma:contentTypeScope="" ma:versionID="ae988ff5d8a9beddd35a0dbce6e84463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b4b1fc4b30a15004c3b732af0b1be5ba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585d17e-aed7-41aa-a00a-f84b24c0d0dd}" ma:internalName="TaxCatchAll" ma:showField="CatchAllData" ma:web="2de13255-adde-45dc-a723-e799e5d466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585d17e-aed7-41aa-a00a-f84b24c0d0dd}" ma:internalName="TaxCatchAllLabel" ma:readOnly="true" ma:showField="CatchAllDataLabel" ma:web="2de13255-adde-45dc-a723-e799e5d466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B587D-E0DB-4532-9129-EED0BD586BE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A9E6B37-82BF-410D-843F-E6694F06EDD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4A4FC6-4F21-45C6-B2E3-073FBA155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7317D7-3938-4379-BDBD-92BEE76AD5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A379DB-4E52-4F64-9CD3-D058A4B9CFCF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6.xml><?xml version="1.0" encoding="utf-8"?>
<ds:datastoreItem xmlns:ds="http://schemas.openxmlformats.org/officeDocument/2006/customXml" ds:itemID="{0001141E-4F52-4EB6-9B86-6857D4A5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2</TotalTime>
  <Pages>1</Pages>
  <Words>157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 -asiakirjamalli</vt:lpstr>
    </vt:vector>
  </TitlesOfParts>
  <Company>TEM</Company>
  <LinksUpToDate>false</LinksUpToDate>
  <CharactersWithSpaces>1677</CharactersWithSpaces>
  <SharedDoc>false</SharedDoc>
  <HLinks>
    <vt:vector size="6" baseType="variant">
      <vt:variant>
        <vt:i4>1376312</vt:i4>
      </vt:variant>
      <vt:variant>
        <vt:i4>0</vt:i4>
      </vt:variant>
      <vt:variant>
        <vt:i4>0</vt:i4>
      </vt:variant>
      <vt:variant>
        <vt:i4>5</vt:i4>
      </vt:variant>
      <vt:variant>
        <vt:lpwstr>mailto:kirjaamo@tem.fi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-asiakirjamalli</dc:title>
  <dc:subject>Tweb asiakirjamalli</dc:subject>
  <dc:creator>Pixelpress Oy / Juha Vilkki</dc:creator>
  <cp:keywords/>
  <dc:description>Pixelpress</dc:description>
  <cp:lastModifiedBy>Ståhlberg Tanja (TEM)</cp:lastModifiedBy>
  <cp:revision>4</cp:revision>
  <cp:lastPrinted>2019-09-30T06:22:00Z</cp:lastPrinted>
  <dcterms:created xsi:type="dcterms:W3CDTF">2020-05-08T05:26:00Z</dcterms:created>
  <dcterms:modified xsi:type="dcterms:W3CDTF">2020-05-12T08:40:00Z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Jäsenesitys Digi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Pennanen Merja</vt:lpwstr>
  </property>
  <property fmtid="{D5CDD505-2E9C-101B-9397-08002B2CF9AE}" pid="10" name="tweb_doc_publisher">
    <vt:lpwstr>Työ- ja elinkeinoministeriö/Alueet ja kasvupalvelut -osasto/Esikunta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/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12.04.2018</vt:lpwstr>
  </property>
  <property fmtid="{D5CDD505-2E9C-101B-9397-08002B2CF9AE}" pid="18" name="tweb_doc_modified">
    <vt:lpwstr>12.04.2018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515717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</vt:lpwstr>
  </property>
  <property fmtid="{D5CDD505-2E9C-101B-9397-08002B2CF9AE}" pid="37" name="tweb_user_name">
    <vt:lpwstr>Pennanen Merja</vt:lpwstr>
  </property>
  <property fmtid="{D5CDD505-2E9C-101B-9397-08002B2CF9AE}" pid="38" name="tweb_user_surname">
    <vt:lpwstr>Pennanen</vt:lpwstr>
  </property>
  <property fmtid="{D5CDD505-2E9C-101B-9397-08002B2CF9AE}" pid="39" name="tweb_user_givenname">
    <vt:lpwstr>Merja</vt:lpwstr>
  </property>
  <property fmtid="{D5CDD505-2E9C-101B-9397-08002B2CF9AE}" pid="40" name="tweb_user_title">
    <vt:lpwstr>Suunnittelija</vt:lpwstr>
  </property>
  <property fmtid="{D5CDD505-2E9C-101B-9397-08002B2CF9AE}" pid="41" name="tweb_user_telephonenumber">
    <vt:lpwstr>+358 29 50 64939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merja.pennanen@tem.fi</vt:lpwstr>
  </property>
  <property fmtid="{D5CDD505-2E9C-101B-9397-08002B2CF9AE}" pid="44" name="tweb_user_roomnumber">
    <vt:lpwstr/>
  </property>
  <property fmtid="{D5CDD505-2E9C-101B-9397-08002B2CF9AE}" pid="45" name="tweb_user_organization">
    <vt:lpwstr>Työ- ja elinkeinoministeriö</vt:lpwstr>
  </property>
  <property fmtid="{D5CDD505-2E9C-101B-9397-08002B2CF9AE}" pid="46" name="tweb_user_department">
    <vt:lpwstr>Alueet ja kasvupalvelut -osasto</vt:lpwstr>
  </property>
  <property fmtid="{D5CDD505-2E9C-101B-9397-08002B2CF9AE}" pid="47" name="tweb_user_group">
    <vt:lpwstr>Esikunta</vt:lpwstr>
  </property>
  <property fmtid="{D5CDD505-2E9C-101B-9397-08002B2CF9AE}" pid="48" name="tweb_user_postaladdress">
    <vt:lpwstr>PL 32</vt:lpwstr>
  </property>
  <property fmtid="{D5CDD505-2E9C-101B-9397-08002B2CF9AE}" pid="49" name="tweb_user_postalcode">
    <vt:lpwstr>00023 VALTIONEUVOSTO</vt:lpwstr>
  </property>
  <property fmtid="{D5CDD505-2E9C-101B-9397-08002B2CF9AE}" pid="50" name="tweb_doc_identifier">
    <vt:lpwstr/>
  </property>
  <property fmtid="{D5CDD505-2E9C-101B-9397-08002B2CF9AE}" pid="51" name="tweb_doc_typename">
    <vt:lpwstr>Aloite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/>
  </property>
  <property fmtid="{D5CDD505-2E9C-101B-9397-08002B2CF9AE}" pid="70" name="tweb_doc_solver">
    <vt:lpwstr/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/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/>
  </property>
  <property fmtid="{D5CDD505-2E9C-101B-9397-08002B2CF9AE}" pid="78" name="tweb_doc_eoperators">
    <vt:lpwstr/>
  </property>
  <property fmtid="{D5CDD505-2E9C-101B-9397-08002B2CF9AE}" pid="79" name="tweb_doc_typecode">
    <vt:lpwstr>9999.1</vt:lpwstr>
  </property>
  <property fmtid="{D5CDD505-2E9C-101B-9397-08002B2CF9AE}" pid="80" name="tweb_doc_xsubjectlist">
    <vt:lpwstr/>
  </property>
  <property fmtid="{D5CDD505-2E9C-101B-9397-08002B2CF9AE}" pid="81" name="tweb_doc_owner">
    <vt:lpwstr>Pennanen Merja</vt:lpwstr>
  </property>
  <property fmtid="{D5CDD505-2E9C-101B-9397-08002B2CF9AE}" pid="82" name="tweb_doc_securityperiodstart">
    <vt:lpwstr/>
  </property>
  <property fmtid="{D5CDD505-2E9C-101B-9397-08002B2CF9AE}" pid="83" name="TwebKey">
    <vt:lpwstr>037335f343e7dba24af2d78e1971d7#tem.mahti2.vn.fi!/TWeb/toaxfront!80!0</vt:lpwstr>
  </property>
  <property fmtid="{D5CDD505-2E9C-101B-9397-08002B2CF9AE}" pid="84" name="tweb_doc_alternativetitle">
    <vt:lpwstr/>
  </property>
  <property fmtid="{D5CDD505-2E9C-101B-9397-08002B2CF9AE}" pid="85" name="KampusKeywords">
    <vt:lpwstr/>
  </property>
  <property fmtid="{D5CDD505-2E9C-101B-9397-08002B2CF9AE}" pid="86" name="KampusOrganization">
    <vt:lpwstr/>
  </property>
</Properties>
</file>